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36" w:rsidRPr="006E52B1" w:rsidRDefault="00D95C36" w:rsidP="00B83290">
      <w:pPr>
        <w:jc w:val="center"/>
        <w:rPr>
          <w:rFonts w:asciiTheme="majorHAnsi" w:hAnsiTheme="majorHAnsi"/>
          <w:szCs w:val="24"/>
        </w:rPr>
      </w:pPr>
      <w:smartTag w:uri="urn:schemas-microsoft-com:office:smarttags" w:element="place">
        <w:smartTag w:uri="urn:schemas-microsoft-com:office:smarttags" w:element="PlaceName">
          <w:r w:rsidRPr="006E52B1">
            <w:rPr>
              <w:rFonts w:asciiTheme="majorHAnsi" w:hAnsiTheme="majorHAnsi"/>
              <w:szCs w:val="24"/>
            </w:rPr>
            <w:t>Tompkins</w:t>
          </w:r>
        </w:smartTag>
        <w:r w:rsidRPr="006E52B1">
          <w:rPr>
            <w:rFonts w:asciiTheme="majorHAnsi" w:hAnsiTheme="majorHAnsi"/>
            <w:szCs w:val="24"/>
          </w:rPr>
          <w:t xml:space="preserve"> </w:t>
        </w:r>
        <w:smartTag w:uri="urn:schemas-microsoft-com:office:smarttags" w:element="PlaceName">
          <w:r w:rsidRPr="006E52B1">
            <w:rPr>
              <w:rFonts w:asciiTheme="majorHAnsi" w:hAnsiTheme="majorHAnsi"/>
              <w:szCs w:val="24"/>
            </w:rPr>
            <w:t>Cortland</w:t>
          </w:r>
        </w:smartTag>
        <w:r w:rsidRPr="006E52B1">
          <w:rPr>
            <w:rFonts w:asciiTheme="majorHAnsi" w:hAnsiTheme="majorHAnsi"/>
            <w:szCs w:val="24"/>
          </w:rPr>
          <w:t xml:space="preserve"> </w:t>
        </w:r>
        <w:smartTag w:uri="urn:schemas-microsoft-com:office:smarttags" w:element="PlaceType">
          <w:r w:rsidRPr="006E52B1">
            <w:rPr>
              <w:rFonts w:asciiTheme="majorHAnsi" w:hAnsiTheme="majorHAnsi"/>
              <w:szCs w:val="24"/>
            </w:rPr>
            <w:t>Community College</w:t>
          </w:r>
        </w:smartTag>
      </w:smartTag>
    </w:p>
    <w:p w:rsidR="00D95C36" w:rsidRPr="006E52B1" w:rsidRDefault="00D95C36" w:rsidP="00B83290">
      <w:pPr>
        <w:jc w:val="center"/>
        <w:rPr>
          <w:rFonts w:asciiTheme="majorHAnsi" w:hAnsiTheme="majorHAnsi"/>
          <w:szCs w:val="24"/>
        </w:rPr>
      </w:pPr>
      <w:smartTag w:uri="urn:schemas-microsoft-com:office:smarttags" w:element="place">
        <w:smartTag w:uri="urn:schemas-microsoft-com:office:smarttags" w:element="PlaceName">
          <w:r w:rsidRPr="006E52B1">
            <w:rPr>
              <w:rFonts w:asciiTheme="majorHAnsi" w:hAnsiTheme="majorHAnsi"/>
              <w:szCs w:val="24"/>
            </w:rPr>
            <w:t>Cortland</w:t>
          </w:r>
        </w:smartTag>
        <w:r w:rsidRPr="006E52B1">
          <w:rPr>
            <w:rFonts w:asciiTheme="majorHAnsi" w:hAnsiTheme="majorHAnsi"/>
            <w:szCs w:val="24"/>
          </w:rPr>
          <w:t xml:space="preserve"> </w:t>
        </w:r>
        <w:smartTag w:uri="urn:schemas-microsoft-com:office:smarttags" w:element="PlaceName">
          <w:r w:rsidRPr="006E52B1">
            <w:rPr>
              <w:rFonts w:asciiTheme="majorHAnsi" w:hAnsiTheme="majorHAnsi"/>
              <w:szCs w:val="24"/>
            </w:rPr>
            <w:t>Jr.-Sr.</w:t>
          </w:r>
        </w:smartTag>
        <w:r w:rsidRPr="006E52B1">
          <w:rPr>
            <w:rFonts w:asciiTheme="majorHAnsi" w:hAnsiTheme="majorHAnsi"/>
            <w:szCs w:val="24"/>
          </w:rPr>
          <w:t xml:space="preserve"> </w:t>
        </w:r>
        <w:smartTag w:uri="urn:schemas-microsoft-com:office:smarttags" w:element="PlaceType">
          <w:r w:rsidRPr="006E52B1">
            <w:rPr>
              <w:rFonts w:asciiTheme="majorHAnsi" w:hAnsiTheme="majorHAnsi"/>
              <w:szCs w:val="24"/>
            </w:rPr>
            <w:t>High School</w:t>
          </w:r>
        </w:smartTag>
      </w:smartTag>
    </w:p>
    <w:p w:rsidR="00D95C36" w:rsidRPr="006E52B1" w:rsidRDefault="00D95C36" w:rsidP="00B83290">
      <w:pPr>
        <w:jc w:val="center"/>
        <w:rPr>
          <w:rFonts w:asciiTheme="majorHAnsi" w:hAnsiTheme="majorHAnsi"/>
          <w:b/>
          <w:szCs w:val="24"/>
        </w:rPr>
      </w:pPr>
      <w:r w:rsidRPr="006E52B1">
        <w:rPr>
          <w:rFonts w:asciiTheme="majorHAnsi" w:hAnsiTheme="majorHAnsi"/>
          <w:b/>
          <w:szCs w:val="24"/>
        </w:rPr>
        <w:t>Dual Credit Course:  Personal Health</w:t>
      </w:r>
      <w:r w:rsidR="003F6AA6" w:rsidRPr="006E52B1">
        <w:rPr>
          <w:rFonts w:asciiTheme="majorHAnsi" w:hAnsiTheme="majorHAnsi"/>
          <w:b/>
          <w:szCs w:val="24"/>
        </w:rPr>
        <w:t xml:space="preserve"> 206</w:t>
      </w:r>
    </w:p>
    <w:p w:rsidR="00D95C36" w:rsidRPr="006E52B1" w:rsidRDefault="006E52B1" w:rsidP="00B83290">
      <w:pPr>
        <w:jc w:val="center"/>
        <w:rPr>
          <w:rFonts w:asciiTheme="majorHAnsi" w:hAnsiTheme="majorHAnsi"/>
          <w:szCs w:val="24"/>
        </w:rPr>
      </w:pPr>
      <w:r>
        <w:rPr>
          <w:rFonts w:asciiTheme="majorHAnsi" w:hAnsiTheme="majorHAnsi"/>
          <w:szCs w:val="24"/>
        </w:rPr>
        <w:t>Fall 2012</w:t>
      </w:r>
      <w:r w:rsidR="00D418BA" w:rsidRPr="006E52B1">
        <w:rPr>
          <w:rFonts w:asciiTheme="majorHAnsi" w:hAnsiTheme="majorHAnsi"/>
          <w:szCs w:val="24"/>
        </w:rPr>
        <w:t xml:space="preserve"> </w:t>
      </w:r>
      <w:r w:rsidR="00D95C36" w:rsidRPr="006E52B1">
        <w:rPr>
          <w:rFonts w:asciiTheme="majorHAnsi" w:hAnsiTheme="majorHAnsi"/>
          <w:szCs w:val="24"/>
        </w:rPr>
        <w:t>Syllabus</w:t>
      </w:r>
    </w:p>
    <w:p w:rsidR="0038287C" w:rsidRPr="006E52B1" w:rsidRDefault="0038287C" w:rsidP="0038287C">
      <w:pPr>
        <w:tabs>
          <w:tab w:val="left" w:pos="1530"/>
          <w:tab w:val="left" w:pos="3780"/>
          <w:tab w:val="left" w:pos="7920"/>
        </w:tabs>
        <w:rPr>
          <w:rFonts w:asciiTheme="majorHAnsi" w:hAnsiTheme="majorHAnsi"/>
          <w:b/>
          <w:szCs w:val="24"/>
        </w:rPr>
      </w:pPr>
      <w:r w:rsidRPr="006E52B1">
        <w:rPr>
          <w:rFonts w:asciiTheme="majorHAnsi" w:hAnsiTheme="majorHAnsi"/>
          <w:b/>
          <w:szCs w:val="24"/>
        </w:rPr>
        <w:t>Contact Information:</w:t>
      </w:r>
    </w:p>
    <w:p w:rsidR="0038287C" w:rsidRPr="006E52B1" w:rsidRDefault="0038287C" w:rsidP="0038287C">
      <w:pPr>
        <w:tabs>
          <w:tab w:val="left" w:pos="1530"/>
          <w:tab w:val="left" w:pos="3780"/>
          <w:tab w:val="left" w:pos="7920"/>
        </w:tabs>
        <w:rPr>
          <w:rFonts w:asciiTheme="majorHAnsi" w:hAnsiTheme="majorHAnsi"/>
          <w:szCs w:val="24"/>
        </w:rPr>
      </w:pPr>
      <w:r w:rsidRPr="006E52B1">
        <w:rPr>
          <w:rFonts w:asciiTheme="majorHAnsi" w:hAnsiTheme="majorHAnsi"/>
          <w:szCs w:val="24"/>
        </w:rPr>
        <w:t>Mrs. Amy Johnson</w:t>
      </w:r>
    </w:p>
    <w:p w:rsidR="0038287C" w:rsidRPr="006E52B1" w:rsidRDefault="0038287C" w:rsidP="0038287C">
      <w:pPr>
        <w:tabs>
          <w:tab w:val="left" w:pos="1530"/>
          <w:tab w:val="left" w:pos="3780"/>
          <w:tab w:val="left" w:pos="7920"/>
        </w:tabs>
        <w:rPr>
          <w:rFonts w:asciiTheme="majorHAnsi" w:hAnsiTheme="majorHAnsi"/>
          <w:szCs w:val="24"/>
        </w:rPr>
      </w:pPr>
      <w:r w:rsidRPr="006E52B1">
        <w:rPr>
          <w:rFonts w:asciiTheme="majorHAnsi" w:hAnsiTheme="majorHAnsi"/>
          <w:szCs w:val="24"/>
        </w:rPr>
        <w:t>758-4110 ext.1138</w:t>
      </w:r>
    </w:p>
    <w:p w:rsidR="0038287C" w:rsidRPr="006E52B1" w:rsidRDefault="0038287C" w:rsidP="0038287C">
      <w:pPr>
        <w:tabs>
          <w:tab w:val="left" w:pos="1530"/>
          <w:tab w:val="left" w:pos="3780"/>
          <w:tab w:val="left" w:pos="7920"/>
        </w:tabs>
        <w:rPr>
          <w:rFonts w:asciiTheme="majorHAnsi" w:hAnsiTheme="majorHAnsi"/>
          <w:szCs w:val="24"/>
        </w:rPr>
      </w:pPr>
      <w:r w:rsidRPr="006E52B1">
        <w:rPr>
          <w:rFonts w:asciiTheme="majorHAnsi" w:hAnsiTheme="majorHAnsi"/>
          <w:szCs w:val="24"/>
        </w:rPr>
        <w:t>ajohnson@cortlandschools.org</w:t>
      </w:r>
    </w:p>
    <w:p w:rsidR="0038287C" w:rsidRPr="006E52B1" w:rsidRDefault="0038287C" w:rsidP="00B83290">
      <w:pPr>
        <w:jc w:val="both"/>
        <w:rPr>
          <w:rFonts w:asciiTheme="majorHAnsi" w:hAnsiTheme="majorHAnsi"/>
          <w:szCs w:val="24"/>
        </w:rPr>
      </w:pPr>
    </w:p>
    <w:p w:rsidR="0038287C" w:rsidRPr="006E52B1" w:rsidRDefault="0038287C" w:rsidP="00B83290">
      <w:pPr>
        <w:jc w:val="both"/>
        <w:rPr>
          <w:rFonts w:asciiTheme="majorHAnsi" w:hAnsiTheme="majorHAnsi"/>
          <w:szCs w:val="24"/>
        </w:rPr>
      </w:pPr>
    </w:p>
    <w:p w:rsidR="00D95C36" w:rsidRPr="006E52B1" w:rsidRDefault="00D95C36" w:rsidP="00B83290">
      <w:pPr>
        <w:jc w:val="both"/>
        <w:rPr>
          <w:rFonts w:asciiTheme="majorHAnsi" w:hAnsiTheme="majorHAnsi"/>
          <w:b/>
          <w:szCs w:val="24"/>
        </w:rPr>
      </w:pPr>
      <w:r w:rsidRPr="006E52B1">
        <w:rPr>
          <w:rFonts w:asciiTheme="majorHAnsi" w:hAnsiTheme="majorHAnsi"/>
          <w:b/>
          <w:szCs w:val="24"/>
        </w:rPr>
        <w:t>Course description:</w:t>
      </w:r>
    </w:p>
    <w:p w:rsidR="00254880" w:rsidRPr="006E52B1" w:rsidRDefault="00254880" w:rsidP="00B83290">
      <w:pPr>
        <w:autoSpaceDE w:val="0"/>
        <w:autoSpaceDN w:val="0"/>
        <w:adjustRightInd w:val="0"/>
        <w:jc w:val="both"/>
        <w:rPr>
          <w:rFonts w:asciiTheme="majorHAnsi" w:hAnsiTheme="majorHAnsi" w:cs="Arial"/>
          <w:szCs w:val="24"/>
        </w:rPr>
      </w:pPr>
      <w:r w:rsidRPr="006E52B1">
        <w:rPr>
          <w:rFonts w:asciiTheme="majorHAnsi" w:hAnsiTheme="majorHAnsi" w:cs="Arial"/>
          <w:szCs w:val="24"/>
        </w:rPr>
        <w:t xml:space="preserve">This semester course covers all the </w:t>
      </w:r>
      <w:r w:rsidR="00C3527D" w:rsidRPr="006E52B1">
        <w:rPr>
          <w:rFonts w:asciiTheme="majorHAnsi" w:hAnsiTheme="majorHAnsi" w:cs="Arial"/>
          <w:szCs w:val="24"/>
        </w:rPr>
        <w:t>ten</w:t>
      </w:r>
      <w:r w:rsidRPr="006E52B1">
        <w:rPr>
          <w:rFonts w:asciiTheme="majorHAnsi" w:hAnsiTheme="majorHAnsi" w:cs="Arial"/>
          <w:szCs w:val="24"/>
        </w:rPr>
        <w:t xml:space="preserve"> conceptual areas of health education. It is designed to meet the needs, interests, and abilities of eleventh and twelfth grade students with the purpose of developing the use of desirable health-enhancing knowledge, attitudes, and behaviors as well as critical thinking, problem solving, decision making, resistance, and coping skills in health related matters. All units and topics emphasize assuming responsibility for one’s personal, family, school, and community health and developing a wellness lifestyle.  Health is viewed as a process, not an end in itself. Rather, it is a means to an end for a happy, healthy, productive, and fulfilling life.</w:t>
      </w:r>
    </w:p>
    <w:p w:rsidR="00B83290" w:rsidRPr="006E52B1" w:rsidRDefault="00B83290" w:rsidP="00B83290">
      <w:pPr>
        <w:jc w:val="both"/>
        <w:rPr>
          <w:rFonts w:asciiTheme="majorHAnsi" w:hAnsiTheme="majorHAnsi" w:cs="Arial"/>
          <w:b/>
          <w:szCs w:val="24"/>
        </w:rPr>
      </w:pPr>
    </w:p>
    <w:p w:rsidR="00D95C36" w:rsidRPr="006E52B1" w:rsidRDefault="00D95C36" w:rsidP="00B83290">
      <w:pPr>
        <w:jc w:val="both"/>
        <w:rPr>
          <w:rFonts w:asciiTheme="majorHAnsi" w:hAnsiTheme="majorHAnsi" w:cs="Arial"/>
          <w:b/>
          <w:szCs w:val="24"/>
        </w:rPr>
      </w:pPr>
      <w:r w:rsidRPr="006E52B1">
        <w:rPr>
          <w:rFonts w:asciiTheme="majorHAnsi" w:hAnsiTheme="majorHAnsi" w:cs="Arial"/>
          <w:b/>
          <w:szCs w:val="24"/>
        </w:rPr>
        <w:t>Prerequisites:</w:t>
      </w:r>
    </w:p>
    <w:p w:rsidR="00D95C36" w:rsidRPr="006E52B1" w:rsidRDefault="00D95C36" w:rsidP="00B83290">
      <w:pPr>
        <w:jc w:val="both"/>
        <w:rPr>
          <w:rFonts w:asciiTheme="majorHAnsi" w:hAnsiTheme="majorHAnsi"/>
          <w:szCs w:val="24"/>
        </w:rPr>
      </w:pPr>
      <w:r w:rsidRPr="006E52B1">
        <w:rPr>
          <w:rFonts w:asciiTheme="majorHAnsi" w:hAnsiTheme="majorHAnsi"/>
          <w:szCs w:val="24"/>
        </w:rPr>
        <w:t>None</w:t>
      </w:r>
    </w:p>
    <w:p w:rsidR="00D95C36" w:rsidRPr="006E52B1" w:rsidRDefault="00D95C36" w:rsidP="00B83290">
      <w:pPr>
        <w:jc w:val="both"/>
        <w:rPr>
          <w:rFonts w:asciiTheme="majorHAnsi" w:hAnsiTheme="majorHAnsi"/>
          <w:szCs w:val="24"/>
        </w:rPr>
      </w:pPr>
    </w:p>
    <w:p w:rsidR="00D95C36" w:rsidRPr="006E52B1" w:rsidRDefault="00D95C36" w:rsidP="00B83290">
      <w:pPr>
        <w:jc w:val="both"/>
        <w:rPr>
          <w:rFonts w:asciiTheme="majorHAnsi" w:hAnsiTheme="majorHAnsi"/>
          <w:b/>
          <w:szCs w:val="24"/>
        </w:rPr>
      </w:pPr>
      <w:r w:rsidRPr="006E52B1">
        <w:rPr>
          <w:rFonts w:asciiTheme="majorHAnsi" w:hAnsiTheme="majorHAnsi"/>
          <w:b/>
          <w:szCs w:val="24"/>
        </w:rPr>
        <w:t>Semester credit hours:</w:t>
      </w:r>
    </w:p>
    <w:p w:rsidR="00D95C36" w:rsidRPr="006E52B1" w:rsidRDefault="00D95C36" w:rsidP="00B83290">
      <w:pPr>
        <w:jc w:val="both"/>
        <w:rPr>
          <w:rFonts w:asciiTheme="majorHAnsi" w:hAnsiTheme="majorHAnsi"/>
          <w:szCs w:val="24"/>
        </w:rPr>
      </w:pPr>
      <w:r w:rsidRPr="006E52B1">
        <w:rPr>
          <w:rFonts w:asciiTheme="majorHAnsi" w:hAnsiTheme="majorHAnsi"/>
          <w:szCs w:val="24"/>
        </w:rPr>
        <w:t>½ high school credit; 3 TC3 credit hours</w:t>
      </w:r>
    </w:p>
    <w:p w:rsidR="00D95C36" w:rsidRPr="006E52B1" w:rsidRDefault="00D95C36" w:rsidP="00B83290">
      <w:pPr>
        <w:jc w:val="both"/>
        <w:rPr>
          <w:rFonts w:asciiTheme="majorHAnsi" w:hAnsiTheme="majorHAnsi"/>
          <w:szCs w:val="24"/>
        </w:rPr>
      </w:pPr>
    </w:p>
    <w:p w:rsidR="00D95C36" w:rsidRPr="006E52B1" w:rsidRDefault="0038287C" w:rsidP="00B83290">
      <w:pPr>
        <w:jc w:val="both"/>
        <w:rPr>
          <w:rFonts w:asciiTheme="majorHAnsi" w:hAnsiTheme="majorHAnsi"/>
          <w:b/>
          <w:szCs w:val="24"/>
        </w:rPr>
      </w:pPr>
      <w:r w:rsidRPr="006E52B1">
        <w:rPr>
          <w:rFonts w:asciiTheme="majorHAnsi" w:hAnsiTheme="majorHAnsi"/>
          <w:b/>
          <w:szCs w:val="24"/>
        </w:rPr>
        <w:t>T</w:t>
      </w:r>
      <w:r w:rsidR="00D95C36" w:rsidRPr="006E52B1">
        <w:rPr>
          <w:rFonts w:asciiTheme="majorHAnsi" w:hAnsiTheme="majorHAnsi"/>
          <w:b/>
          <w:szCs w:val="24"/>
        </w:rPr>
        <w:t>ext:</w:t>
      </w:r>
    </w:p>
    <w:p w:rsidR="00D95C36" w:rsidRPr="006E52B1" w:rsidRDefault="000409E2" w:rsidP="00B83290">
      <w:pPr>
        <w:jc w:val="both"/>
        <w:rPr>
          <w:rFonts w:asciiTheme="majorHAnsi" w:hAnsiTheme="majorHAnsi"/>
          <w:szCs w:val="24"/>
        </w:rPr>
      </w:pPr>
      <w:r>
        <w:rPr>
          <w:rFonts w:asciiTheme="majorHAnsi" w:hAnsiTheme="majorHAnsi"/>
          <w:noProof/>
        </w:rPr>
        <w:drawing>
          <wp:anchor distT="0" distB="0" distL="114300" distR="114300" simplePos="0" relativeHeight="251657728" behindDoc="1" locked="0" layoutInCell="1" allowOverlap="1">
            <wp:simplePos x="0" y="0"/>
            <wp:positionH relativeFrom="column">
              <wp:posOffset>4166235</wp:posOffset>
            </wp:positionH>
            <wp:positionV relativeFrom="paragraph">
              <wp:posOffset>153035</wp:posOffset>
            </wp:positionV>
            <wp:extent cx="2392045" cy="2126615"/>
            <wp:effectExtent l="0" t="0" r="8255" b="0"/>
            <wp:wrapTight wrapText="bothSides">
              <wp:wrapPolygon edited="0">
                <wp:start x="5677" y="387"/>
                <wp:lineTo x="3956" y="580"/>
                <wp:lineTo x="1032" y="2709"/>
                <wp:lineTo x="1032" y="3483"/>
                <wp:lineTo x="344" y="5224"/>
                <wp:lineTo x="0" y="9675"/>
                <wp:lineTo x="2236" y="15866"/>
                <wp:lineTo x="1892" y="19930"/>
                <wp:lineTo x="5161" y="21284"/>
                <wp:lineTo x="7397" y="21284"/>
                <wp:lineTo x="12041" y="21284"/>
                <wp:lineTo x="13590" y="21284"/>
                <wp:lineTo x="18922" y="19543"/>
                <wp:lineTo x="19266" y="18962"/>
                <wp:lineTo x="21158" y="16253"/>
                <wp:lineTo x="21158" y="9675"/>
                <wp:lineTo x="21503" y="6966"/>
                <wp:lineTo x="21675" y="6579"/>
                <wp:lineTo x="21503" y="5998"/>
                <wp:lineTo x="20642" y="3483"/>
                <wp:lineTo x="20814" y="3096"/>
                <wp:lineTo x="10321" y="387"/>
                <wp:lineTo x="5677" y="387"/>
              </wp:wrapPolygon>
            </wp:wrapTight>
            <wp:docPr id="2" name="Picture 2" descr="MCj014959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1495950000[1]"/>
                    <pic:cNvPicPr>
                      <a:picLocks noChangeAspect="1" noChangeArrowheads="1"/>
                    </pic:cNvPicPr>
                  </pic:nvPicPr>
                  <pic:blipFill>
                    <a:blip r:embed="rId5" cstate="print"/>
                    <a:srcRect/>
                    <a:stretch>
                      <a:fillRect/>
                    </a:stretch>
                  </pic:blipFill>
                  <pic:spPr bwMode="auto">
                    <a:xfrm>
                      <a:off x="0" y="0"/>
                      <a:ext cx="2392045" cy="2126615"/>
                    </a:xfrm>
                    <a:prstGeom prst="rect">
                      <a:avLst/>
                    </a:prstGeom>
                    <a:noFill/>
                  </pic:spPr>
                </pic:pic>
              </a:graphicData>
            </a:graphic>
          </wp:anchor>
        </w:drawing>
      </w:r>
      <w:r w:rsidR="00D95C36" w:rsidRPr="006E52B1">
        <w:rPr>
          <w:rFonts w:asciiTheme="majorHAnsi" w:hAnsiTheme="majorHAnsi"/>
          <w:szCs w:val="24"/>
          <w:u w:val="single"/>
        </w:rPr>
        <w:t>Access to Health</w:t>
      </w:r>
      <w:r w:rsidR="00D95C36" w:rsidRPr="006E52B1">
        <w:rPr>
          <w:rFonts w:asciiTheme="majorHAnsi" w:hAnsiTheme="majorHAnsi"/>
          <w:szCs w:val="24"/>
        </w:rPr>
        <w:t xml:space="preserve">, </w:t>
      </w:r>
      <w:r w:rsidR="0003299A" w:rsidRPr="006E52B1">
        <w:rPr>
          <w:rFonts w:asciiTheme="majorHAnsi" w:hAnsiTheme="majorHAnsi"/>
          <w:szCs w:val="24"/>
        </w:rPr>
        <w:t>10</w:t>
      </w:r>
      <w:r w:rsidR="00D95C36" w:rsidRPr="006E52B1">
        <w:rPr>
          <w:rFonts w:asciiTheme="majorHAnsi" w:hAnsiTheme="majorHAnsi"/>
          <w:szCs w:val="24"/>
          <w:vertAlign w:val="superscript"/>
        </w:rPr>
        <w:t>th</w:t>
      </w:r>
      <w:r w:rsidR="00D95C36" w:rsidRPr="006E52B1">
        <w:rPr>
          <w:rFonts w:asciiTheme="majorHAnsi" w:hAnsiTheme="majorHAnsi"/>
          <w:szCs w:val="24"/>
        </w:rPr>
        <w:t xml:space="preserve"> edition, </w:t>
      </w:r>
      <w:r w:rsidR="003A0BF1" w:rsidRPr="006E52B1">
        <w:rPr>
          <w:rFonts w:asciiTheme="majorHAnsi" w:hAnsiTheme="majorHAnsi"/>
          <w:szCs w:val="24"/>
        </w:rPr>
        <w:t>200</w:t>
      </w:r>
      <w:r w:rsidR="0003299A" w:rsidRPr="006E52B1">
        <w:rPr>
          <w:rFonts w:asciiTheme="majorHAnsi" w:hAnsiTheme="majorHAnsi"/>
          <w:szCs w:val="24"/>
        </w:rPr>
        <w:t>8</w:t>
      </w:r>
      <w:r w:rsidR="003A0BF1" w:rsidRPr="006E52B1">
        <w:rPr>
          <w:rFonts w:asciiTheme="majorHAnsi" w:hAnsiTheme="majorHAnsi"/>
          <w:szCs w:val="24"/>
        </w:rPr>
        <w:t xml:space="preserve">, </w:t>
      </w:r>
      <w:r w:rsidR="00D95C36" w:rsidRPr="006E52B1">
        <w:rPr>
          <w:rFonts w:asciiTheme="majorHAnsi" w:hAnsiTheme="majorHAnsi"/>
          <w:szCs w:val="24"/>
        </w:rPr>
        <w:t>Rebecca Donatelle</w:t>
      </w:r>
    </w:p>
    <w:p w:rsidR="00B83290" w:rsidRPr="006E52B1" w:rsidRDefault="00B83290" w:rsidP="00B83290">
      <w:pPr>
        <w:jc w:val="both"/>
        <w:rPr>
          <w:rFonts w:asciiTheme="majorHAnsi" w:hAnsiTheme="majorHAnsi"/>
          <w:b/>
          <w:szCs w:val="24"/>
        </w:rPr>
      </w:pPr>
    </w:p>
    <w:p w:rsidR="008E596E" w:rsidRPr="006E52B1" w:rsidRDefault="008E596E" w:rsidP="00B83290">
      <w:pPr>
        <w:widowControl w:val="0"/>
        <w:autoSpaceDE w:val="0"/>
        <w:autoSpaceDN w:val="0"/>
        <w:adjustRightInd w:val="0"/>
        <w:jc w:val="both"/>
        <w:rPr>
          <w:rFonts w:asciiTheme="majorHAnsi" w:hAnsiTheme="majorHAnsi"/>
          <w:b/>
          <w:szCs w:val="24"/>
        </w:rPr>
      </w:pPr>
      <w:r w:rsidRPr="006E52B1">
        <w:rPr>
          <w:rFonts w:asciiTheme="majorHAnsi" w:hAnsiTheme="majorHAnsi"/>
          <w:b/>
          <w:szCs w:val="24"/>
        </w:rPr>
        <w:t>Materials needed for the course:</w:t>
      </w:r>
    </w:p>
    <w:p w:rsidR="008E596E" w:rsidRPr="006E52B1" w:rsidRDefault="008E596E" w:rsidP="00B83290">
      <w:pPr>
        <w:widowControl w:val="0"/>
        <w:autoSpaceDE w:val="0"/>
        <w:autoSpaceDN w:val="0"/>
        <w:adjustRightInd w:val="0"/>
        <w:jc w:val="both"/>
        <w:rPr>
          <w:rFonts w:asciiTheme="majorHAnsi" w:hAnsiTheme="majorHAnsi"/>
          <w:szCs w:val="24"/>
        </w:rPr>
      </w:pPr>
      <w:r w:rsidRPr="006E52B1">
        <w:rPr>
          <w:rFonts w:asciiTheme="majorHAnsi" w:hAnsiTheme="majorHAnsi"/>
          <w:szCs w:val="24"/>
        </w:rPr>
        <w:t xml:space="preserve">3 ring binder or pocket folder </w:t>
      </w:r>
    </w:p>
    <w:p w:rsidR="008E596E" w:rsidRPr="006E52B1" w:rsidRDefault="008E596E" w:rsidP="00B83290">
      <w:pPr>
        <w:widowControl w:val="0"/>
        <w:autoSpaceDE w:val="0"/>
        <w:autoSpaceDN w:val="0"/>
        <w:adjustRightInd w:val="0"/>
        <w:jc w:val="both"/>
        <w:rPr>
          <w:rFonts w:asciiTheme="majorHAnsi" w:hAnsiTheme="majorHAnsi"/>
          <w:szCs w:val="24"/>
        </w:rPr>
      </w:pPr>
      <w:r w:rsidRPr="006E52B1">
        <w:rPr>
          <w:rFonts w:asciiTheme="majorHAnsi" w:hAnsiTheme="majorHAnsi"/>
          <w:szCs w:val="24"/>
        </w:rPr>
        <w:t>Textbook</w:t>
      </w:r>
    </w:p>
    <w:p w:rsidR="008E596E" w:rsidRDefault="006E52B1" w:rsidP="00B83290">
      <w:pPr>
        <w:widowControl w:val="0"/>
        <w:autoSpaceDE w:val="0"/>
        <w:autoSpaceDN w:val="0"/>
        <w:adjustRightInd w:val="0"/>
        <w:jc w:val="both"/>
        <w:rPr>
          <w:rFonts w:asciiTheme="majorHAnsi" w:hAnsiTheme="majorHAnsi"/>
          <w:szCs w:val="24"/>
        </w:rPr>
      </w:pPr>
      <w:r>
        <w:rPr>
          <w:rFonts w:asciiTheme="majorHAnsi" w:hAnsiTheme="majorHAnsi"/>
          <w:szCs w:val="24"/>
        </w:rPr>
        <w:t>Pen/pencil</w:t>
      </w:r>
    </w:p>
    <w:p w:rsidR="006E52B1" w:rsidRPr="006E52B1" w:rsidRDefault="006E52B1" w:rsidP="00B83290">
      <w:pPr>
        <w:widowControl w:val="0"/>
        <w:autoSpaceDE w:val="0"/>
        <w:autoSpaceDN w:val="0"/>
        <w:adjustRightInd w:val="0"/>
        <w:jc w:val="both"/>
        <w:rPr>
          <w:rFonts w:asciiTheme="majorHAnsi" w:hAnsiTheme="majorHAnsi"/>
          <w:szCs w:val="24"/>
        </w:rPr>
      </w:pPr>
      <w:r>
        <w:rPr>
          <w:rFonts w:asciiTheme="majorHAnsi" w:hAnsiTheme="majorHAnsi"/>
          <w:szCs w:val="24"/>
        </w:rPr>
        <w:t>Positive attitude</w:t>
      </w:r>
    </w:p>
    <w:p w:rsidR="008E596E" w:rsidRPr="006E52B1" w:rsidRDefault="008E596E" w:rsidP="00B83290">
      <w:pPr>
        <w:jc w:val="both"/>
        <w:rPr>
          <w:rFonts w:asciiTheme="majorHAnsi" w:hAnsiTheme="majorHAnsi"/>
          <w:szCs w:val="24"/>
        </w:rPr>
      </w:pPr>
    </w:p>
    <w:p w:rsidR="00D95C36" w:rsidRPr="006E52B1" w:rsidRDefault="00D95C36" w:rsidP="00B83290">
      <w:pPr>
        <w:jc w:val="both"/>
        <w:rPr>
          <w:rFonts w:asciiTheme="majorHAnsi" w:hAnsiTheme="majorHAnsi"/>
          <w:b/>
          <w:szCs w:val="24"/>
        </w:rPr>
      </w:pPr>
      <w:r w:rsidRPr="006E52B1">
        <w:rPr>
          <w:rFonts w:asciiTheme="majorHAnsi" w:hAnsiTheme="majorHAnsi"/>
          <w:b/>
          <w:szCs w:val="24"/>
        </w:rPr>
        <w:t>Basic skills</w:t>
      </w:r>
      <w:r w:rsidR="00254880" w:rsidRPr="006E52B1">
        <w:rPr>
          <w:rFonts w:asciiTheme="majorHAnsi" w:hAnsiTheme="majorHAnsi"/>
          <w:b/>
          <w:szCs w:val="24"/>
        </w:rPr>
        <w:t xml:space="preserve"> required</w:t>
      </w:r>
      <w:r w:rsidRPr="006E52B1">
        <w:rPr>
          <w:rFonts w:asciiTheme="majorHAnsi" w:hAnsiTheme="majorHAnsi"/>
          <w:b/>
          <w:szCs w:val="24"/>
        </w:rPr>
        <w:t>:</w:t>
      </w:r>
    </w:p>
    <w:p w:rsidR="00D95C36" w:rsidRPr="006E52B1" w:rsidRDefault="00D95C36" w:rsidP="00B83290">
      <w:pPr>
        <w:numPr>
          <w:ilvl w:val="0"/>
          <w:numId w:val="7"/>
        </w:numPr>
        <w:jc w:val="both"/>
        <w:rPr>
          <w:rFonts w:asciiTheme="majorHAnsi" w:hAnsiTheme="majorHAnsi"/>
          <w:szCs w:val="24"/>
        </w:rPr>
      </w:pPr>
      <w:r w:rsidRPr="006E52B1">
        <w:rPr>
          <w:rFonts w:asciiTheme="majorHAnsi" w:hAnsiTheme="majorHAnsi"/>
          <w:szCs w:val="24"/>
        </w:rPr>
        <w:t xml:space="preserve">Writing: college level writing skills </w:t>
      </w:r>
    </w:p>
    <w:p w:rsidR="00D95C36" w:rsidRPr="006E52B1" w:rsidRDefault="00D95C36" w:rsidP="00B83290">
      <w:pPr>
        <w:numPr>
          <w:ilvl w:val="0"/>
          <w:numId w:val="7"/>
        </w:numPr>
        <w:jc w:val="both"/>
        <w:rPr>
          <w:rFonts w:asciiTheme="majorHAnsi" w:hAnsiTheme="majorHAnsi"/>
          <w:szCs w:val="24"/>
        </w:rPr>
      </w:pPr>
      <w:r w:rsidRPr="006E52B1">
        <w:rPr>
          <w:rFonts w:asciiTheme="majorHAnsi" w:hAnsiTheme="majorHAnsi"/>
          <w:szCs w:val="24"/>
        </w:rPr>
        <w:t>Math:  basic math application</w:t>
      </w:r>
    </w:p>
    <w:p w:rsidR="00D95C36" w:rsidRPr="006E52B1" w:rsidRDefault="00D95C36" w:rsidP="00B83290">
      <w:pPr>
        <w:numPr>
          <w:ilvl w:val="0"/>
          <w:numId w:val="7"/>
        </w:numPr>
        <w:jc w:val="both"/>
        <w:rPr>
          <w:rFonts w:asciiTheme="majorHAnsi" w:hAnsiTheme="majorHAnsi"/>
          <w:szCs w:val="24"/>
        </w:rPr>
      </w:pPr>
      <w:smartTag w:uri="urn:schemas-microsoft-com:office:smarttags" w:element="place">
        <w:smartTag w:uri="urn:schemas-microsoft-com:office:smarttags" w:element="City">
          <w:r w:rsidRPr="006E52B1">
            <w:rPr>
              <w:rFonts w:asciiTheme="majorHAnsi" w:hAnsiTheme="majorHAnsi"/>
              <w:szCs w:val="24"/>
            </w:rPr>
            <w:t>Reading</w:t>
          </w:r>
        </w:smartTag>
      </w:smartTag>
      <w:r w:rsidRPr="006E52B1">
        <w:rPr>
          <w:rFonts w:asciiTheme="majorHAnsi" w:hAnsiTheme="majorHAnsi"/>
          <w:szCs w:val="24"/>
        </w:rPr>
        <w:t xml:space="preserve">:  </w:t>
      </w:r>
      <w:r w:rsidR="00AC53A1" w:rsidRPr="006E52B1">
        <w:rPr>
          <w:rFonts w:asciiTheme="majorHAnsi" w:hAnsiTheme="majorHAnsi"/>
          <w:szCs w:val="24"/>
        </w:rPr>
        <w:t>significant reading application</w:t>
      </w:r>
    </w:p>
    <w:p w:rsidR="00254880" w:rsidRPr="006E52B1" w:rsidRDefault="00254880" w:rsidP="00B83290">
      <w:pPr>
        <w:numPr>
          <w:ilvl w:val="0"/>
          <w:numId w:val="7"/>
        </w:numPr>
        <w:jc w:val="both"/>
        <w:rPr>
          <w:rFonts w:asciiTheme="majorHAnsi" w:hAnsiTheme="majorHAnsi"/>
          <w:szCs w:val="24"/>
        </w:rPr>
      </w:pPr>
      <w:r w:rsidRPr="006E52B1">
        <w:rPr>
          <w:rFonts w:asciiTheme="majorHAnsi" w:hAnsiTheme="majorHAnsi"/>
          <w:szCs w:val="24"/>
        </w:rPr>
        <w:t>Technology: knowledge in basic computer applications</w:t>
      </w:r>
    </w:p>
    <w:p w:rsidR="00254880" w:rsidRPr="006E52B1" w:rsidRDefault="00254880" w:rsidP="00B83290">
      <w:pPr>
        <w:numPr>
          <w:ilvl w:val="0"/>
          <w:numId w:val="7"/>
        </w:numPr>
        <w:jc w:val="both"/>
        <w:rPr>
          <w:rFonts w:asciiTheme="majorHAnsi" w:hAnsiTheme="majorHAnsi"/>
          <w:szCs w:val="24"/>
        </w:rPr>
      </w:pPr>
      <w:r w:rsidRPr="006E52B1">
        <w:rPr>
          <w:rFonts w:asciiTheme="majorHAnsi" w:hAnsiTheme="majorHAnsi"/>
          <w:szCs w:val="24"/>
        </w:rPr>
        <w:t>Communication:  effective listening and speaking skills</w:t>
      </w:r>
    </w:p>
    <w:p w:rsidR="00254880" w:rsidRPr="006E52B1" w:rsidRDefault="00254880" w:rsidP="00B83290">
      <w:pPr>
        <w:numPr>
          <w:ilvl w:val="0"/>
          <w:numId w:val="7"/>
        </w:numPr>
        <w:jc w:val="both"/>
        <w:rPr>
          <w:rFonts w:asciiTheme="majorHAnsi" w:hAnsiTheme="majorHAnsi"/>
          <w:szCs w:val="24"/>
        </w:rPr>
      </w:pPr>
      <w:r w:rsidRPr="006E52B1">
        <w:rPr>
          <w:rFonts w:asciiTheme="majorHAnsi" w:hAnsiTheme="majorHAnsi"/>
          <w:szCs w:val="24"/>
        </w:rPr>
        <w:t>Library:  research skills are helpful, but not required</w:t>
      </w:r>
    </w:p>
    <w:p w:rsidR="00AC53A1" w:rsidRPr="006E52B1" w:rsidRDefault="00AC53A1" w:rsidP="00B83290">
      <w:pPr>
        <w:jc w:val="both"/>
        <w:rPr>
          <w:rFonts w:asciiTheme="majorHAnsi" w:hAnsiTheme="majorHAnsi"/>
          <w:szCs w:val="24"/>
        </w:rPr>
      </w:pPr>
    </w:p>
    <w:p w:rsidR="00AC53A1" w:rsidRPr="006E52B1" w:rsidRDefault="00AC53A1" w:rsidP="00B83290">
      <w:pPr>
        <w:jc w:val="both"/>
        <w:rPr>
          <w:rFonts w:asciiTheme="majorHAnsi" w:hAnsiTheme="majorHAnsi"/>
          <w:b/>
          <w:szCs w:val="24"/>
        </w:rPr>
      </w:pPr>
      <w:r w:rsidRPr="006E52B1">
        <w:rPr>
          <w:rFonts w:asciiTheme="majorHAnsi" w:hAnsiTheme="majorHAnsi"/>
          <w:b/>
          <w:szCs w:val="24"/>
        </w:rPr>
        <w:t>Course Goals:</w:t>
      </w:r>
    </w:p>
    <w:p w:rsidR="00AC53A1" w:rsidRPr="006E52B1" w:rsidRDefault="00AC53A1" w:rsidP="00B83290">
      <w:pPr>
        <w:numPr>
          <w:ilvl w:val="0"/>
          <w:numId w:val="7"/>
        </w:numPr>
        <w:tabs>
          <w:tab w:val="clear" w:pos="72"/>
          <w:tab w:val="num" w:pos="90"/>
        </w:tabs>
        <w:jc w:val="both"/>
        <w:rPr>
          <w:rFonts w:asciiTheme="majorHAnsi" w:hAnsiTheme="majorHAnsi" w:cs="Arial"/>
          <w:szCs w:val="24"/>
        </w:rPr>
      </w:pPr>
      <w:r w:rsidRPr="006E52B1">
        <w:rPr>
          <w:rFonts w:asciiTheme="majorHAnsi" w:hAnsiTheme="majorHAnsi" w:cs="Arial"/>
          <w:szCs w:val="24"/>
        </w:rPr>
        <w:t>Provide student with an understanding of modern health concepts related to health promotion and disease prevention</w:t>
      </w:r>
    </w:p>
    <w:p w:rsidR="00AC53A1" w:rsidRPr="006E52B1" w:rsidRDefault="00AC53A1" w:rsidP="00B83290">
      <w:pPr>
        <w:numPr>
          <w:ilvl w:val="0"/>
          <w:numId w:val="7"/>
        </w:numPr>
        <w:tabs>
          <w:tab w:val="clear" w:pos="72"/>
          <w:tab w:val="num" w:pos="90"/>
        </w:tabs>
        <w:jc w:val="both"/>
        <w:rPr>
          <w:rFonts w:asciiTheme="majorHAnsi" w:hAnsiTheme="majorHAnsi" w:cs="Arial"/>
          <w:szCs w:val="24"/>
        </w:rPr>
      </w:pPr>
      <w:r w:rsidRPr="006E52B1">
        <w:rPr>
          <w:rFonts w:asciiTheme="majorHAnsi" w:hAnsiTheme="majorHAnsi" w:cs="Arial"/>
          <w:szCs w:val="24"/>
        </w:rPr>
        <w:t>Relate these concepts to one’s present and future needs so that one may achieve maximum personal, emotional, mental, and social well-being</w:t>
      </w:r>
    </w:p>
    <w:p w:rsidR="00AC53A1" w:rsidRPr="006E52B1" w:rsidRDefault="00AC53A1" w:rsidP="00B83290">
      <w:pPr>
        <w:numPr>
          <w:ilvl w:val="0"/>
          <w:numId w:val="7"/>
        </w:numPr>
        <w:tabs>
          <w:tab w:val="clear" w:pos="72"/>
          <w:tab w:val="num" w:pos="90"/>
        </w:tabs>
        <w:jc w:val="both"/>
        <w:rPr>
          <w:rFonts w:asciiTheme="majorHAnsi" w:hAnsiTheme="majorHAnsi" w:cs="Arial"/>
          <w:szCs w:val="24"/>
          <w:u w:val="single"/>
        </w:rPr>
      </w:pPr>
      <w:r w:rsidRPr="006E52B1">
        <w:rPr>
          <w:rFonts w:asciiTheme="majorHAnsi" w:hAnsiTheme="majorHAnsi" w:cs="Arial"/>
          <w:szCs w:val="24"/>
        </w:rPr>
        <w:t>Demonstrate the ability to practice health-enhancing behaviors and reduce health risks</w:t>
      </w:r>
    </w:p>
    <w:p w:rsidR="00AC53A1" w:rsidRDefault="00AC53A1" w:rsidP="00B83290">
      <w:pPr>
        <w:jc w:val="both"/>
        <w:rPr>
          <w:rFonts w:asciiTheme="majorHAnsi" w:hAnsiTheme="majorHAnsi"/>
          <w:szCs w:val="24"/>
        </w:rPr>
      </w:pPr>
    </w:p>
    <w:p w:rsidR="006E52B1" w:rsidRDefault="006E52B1" w:rsidP="00B83290">
      <w:pPr>
        <w:jc w:val="both"/>
        <w:rPr>
          <w:rFonts w:asciiTheme="majorHAnsi" w:hAnsiTheme="majorHAnsi"/>
          <w:szCs w:val="24"/>
        </w:rPr>
      </w:pPr>
    </w:p>
    <w:p w:rsidR="006E52B1" w:rsidRDefault="006E52B1" w:rsidP="00B83290">
      <w:pPr>
        <w:jc w:val="both"/>
        <w:rPr>
          <w:rFonts w:asciiTheme="majorHAnsi" w:hAnsiTheme="majorHAnsi"/>
          <w:szCs w:val="24"/>
        </w:rPr>
      </w:pPr>
    </w:p>
    <w:p w:rsidR="006E52B1" w:rsidRDefault="006E52B1" w:rsidP="00B83290">
      <w:pPr>
        <w:jc w:val="both"/>
        <w:rPr>
          <w:rFonts w:asciiTheme="majorHAnsi" w:hAnsiTheme="majorHAnsi"/>
          <w:szCs w:val="24"/>
        </w:rPr>
      </w:pPr>
    </w:p>
    <w:p w:rsidR="006E52B1" w:rsidRDefault="006E52B1" w:rsidP="00B83290">
      <w:pPr>
        <w:jc w:val="both"/>
        <w:rPr>
          <w:rFonts w:asciiTheme="majorHAnsi" w:hAnsiTheme="majorHAnsi"/>
          <w:szCs w:val="24"/>
        </w:rPr>
      </w:pPr>
    </w:p>
    <w:p w:rsidR="000409E2" w:rsidRPr="006E52B1" w:rsidRDefault="000409E2" w:rsidP="00B83290">
      <w:pPr>
        <w:jc w:val="both"/>
        <w:rPr>
          <w:rFonts w:asciiTheme="majorHAnsi" w:hAnsiTheme="majorHAnsi"/>
          <w:szCs w:val="24"/>
        </w:rPr>
      </w:pPr>
    </w:p>
    <w:p w:rsidR="00784B48" w:rsidRPr="006E52B1" w:rsidRDefault="000E674D" w:rsidP="00B83290">
      <w:pPr>
        <w:jc w:val="both"/>
        <w:rPr>
          <w:rFonts w:asciiTheme="majorHAnsi" w:hAnsiTheme="majorHAnsi"/>
          <w:b/>
          <w:szCs w:val="24"/>
        </w:rPr>
      </w:pPr>
      <w:r w:rsidRPr="006E52B1">
        <w:rPr>
          <w:rFonts w:asciiTheme="majorHAnsi" w:hAnsiTheme="majorHAnsi"/>
          <w:b/>
          <w:szCs w:val="24"/>
        </w:rPr>
        <w:lastRenderedPageBreak/>
        <w:t>Course</w:t>
      </w:r>
      <w:r w:rsidR="00784B48" w:rsidRPr="006E52B1">
        <w:rPr>
          <w:rFonts w:asciiTheme="majorHAnsi" w:hAnsiTheme="majorHAnsi"/>
          <w:b/>
          <w:szCs w:val="24"/>
        </w:rPr>
        <w:t xml:space="preserve"> objectives:</w:t>
      </w:r>
    </w:p>
    <w:p w:rsidR="00784B48" w:rsidRPr="006E52B1" w:rsidRDefault="00784B48" w:rsidP="00B83290">
      <w:pPr>
        <w:jc w:val="both"/>
        <w:rPr>
          <w:rFonts w:asciiTheme="majorHAnsi" w:hAnsiTheme="majorHAnsi"/>
          <w:szCs w:val="24"/>
        </w:rPr>
      </w:pPr>
      <w:r w:rsidRPr="006E52B1">
        <w:rPr>
          <w:rFonts w:asciiTheme="majorHAnsi" w:hAnsiTheme="majorHAnsi"/>
          <w:szCs w:val="24"/>
        </w:rPr>
        <w:t>Upon completion of the course, the student will be able to:</w:t>
      </w:r>
    </w:p>
    <w:p w:rsidR="00784B48" w:rsidRPr="006E52B1" w:rsidRDefault="00784B48" w:rsidP="00B83290">
      <w:pPr>
        <w:numPr>
          <w:ilvl w:val="0"/>
          <w:numId w:val="9"/>
        </w:numPr>
        <w:jc w:val="both"/>
        <w:rPr>
          <w:rFonts w:asciiTheme="majorHAnsi" w:hAnsiTheme="majorHAnsi"/>
          <w:szCs w:val="24"/>
        </w:rPr>
      </w:pPr>
      <w:r w:rsidRPr="006E52B1">
        <w:rPr>
          <w:rFonts w:asciiTheme="majorHAnsi" w:hAnsiTheme="majorHAnsi"/>
          <w:szCs w:val="24"/>
        </w:rPr>
        <w:t xml:space="preserve">Define the five </w:t>
      </w:r>
      <w:r w:rsidR="00787FF0" w:rsidRPr="006E52B1">
        <w:rPr>
          <w:rFonts w:asciiTheme="majorHAnsi" w:hAnsiTheme="majorHAnsi"/>
          <w:szCs w:val="24"/>
        </w:rPr>
        <w:t>dimensions of health</w:t>
      </w:r>
    </w:p>
    <w:p w:rsidR="00784B48" w:rsidRPr="006E52B1" w:rsidRDefault="00787FF0" w:rsidP="00B83290">
      <w:pPr>
        <w:numPr>
          <w:ilvl w:val="0"/>
          <w:numId w:val="9"/>
        </w:numPr>
        <w:jc w:val="both"/>
        <w:rPr>
          <w:rFonts w:asciiTheme="majorHAnsi" w:hAnsiTheme="majorHAnsi"/>
          <w:szCs w:val="24"/>
        </w:rPr>
      </w:pPr>
      <w:r w:rsidRPr="006E52B1">
        <w:rPr>
          <w:rFonts w:asciiTheme="majorHAnsi" w:hAnsiTheme="majorHAnsi"/>
          <w:szCs w:val="24"/>
        </w:rPr>
        <w:t>Analyze causes of</w:t>
      </w:r>
      <w:r w:rsidR="00784B48" w:rsidRPr="006E52B1">
        <w:rPr>
          <w:rFonts w:asciiTheme="majorHAnsi" w:hAnsiTheme="majorHAnsi"/>
          <w:szCs w:val="24"/>
        </w:rPr>
        <w:t xml:space="preserve"> lifestyle diseases</w:t>
      </w:r>
      <w:r w:rsidRPr="006E52B1">
        <w:rPr>
          <w:rFonts w:asciiTheme="majorHAnsi" w:hAnsiTheme="majorHAnsi"/>
          <w:szCs w:val="24"/>
        </w:rPr>
        <w:t xml:space="preserve"> and identify ways to prevent them</w:t>
      </w:r>
    </w:p>
    <w:p w:rsidR="00784B48" w:rsidRPr="006E52B1" w:rsidRDefault="00784B48" w:rsidP="00B83290">
      <w:pPr>
        <w:numPr>
          <w:ilvl w:val="0"/>
          <w:numId w:val="9"/>
        </w:numPr>
        <w:jc w:val="both"/>
        <w:rPr>
          <w:rFonts w:asciiTheme="majorHAnsi" w:hAnsiTheme="majorHAnsi"/>
          <w:szCs w:val="24"/>
        </w:rPr>
      </w:pPr>
      <w:r w:rsidRPr="006E52B1">
        <w:rPr>
          <w:rFonts w:asciiTheme="majorHAnsi" w:hAnsiTheme="majorHAnsi"/>
          <w:szCs w:val="24"/>
        </w:rPr>
        <w:t>Predict lifestyles and behaviors as they relate to health problems with a variety of age groups</w:t>
      </w:r>
    </w:p>
    <w:p w:rsidR="000E674D" w:rsidRPr="006E52B1" w:rsidRDefault="000E674D" w:rsidP="00B83290">
      <w:pPr>
        <w:numPr>
          <w:ilvl w:val="0"/>
          <w:numId w:val="9"/>
        </w:numPr>
        <w:jc w:val="both"/>
        <w:rPr>
          <w:rFonts w:asciiTheme="majorHAnsi" w:hAnsiTheme="majorHAnsi"/>
          <w:szCs w:val="24"/>
        </w:rPr>
      </w:pPr>
      <w:r w:rsidRPr="006E52B1">
        <w:rPr>
          <w:rFonts w:asciiTheme="majorHAnsi" w:hAnsiTheme="majorHAnsi"/>
          <w:szCs w:val="24"/>
        </w:rPr>
        <w:t>Speak knowledgably about issues concerning personal health and wellness</w:t>
      </w:r>
    </w:p>
    <w:p w:rsidR="000E674D" w:rsidRPr="006E52B1" w:rsidRDefault="00787FF0" w:rsidP="00B83290">
      <w:pPr>
        <w:numPr>
          <w:ilvl w:val="0"/>
          <w:numId w:val="9"/>
        </w:numPr>
        <w:jc w:val="both"/>
        <w:rPr>
          <w:rFonts w:asciiTheme="majorHAnsi" w:hAnsiTheme="majorHAnsi"/>
          <w:szCs w:val="24"/>
        </w:rPr>
      </w:pPr>
      <w:r w:rsidRPr="006E52B1">
        <w:rPr>
          <w:rFonts w:asciiTheme="majorHAnsi" w:hAnsiTheme="majorHAnsi"/>
          <w:szCs w:val="24"/>
        </w:rPr>
        <w:t>Apply health literacy skills to promote one’s health and wellness</w:t>
      </w:r>
    </w:p>
    <w:p w:rsidR="000E674D" w:rsidRPr="006E52B1" w:rsidRDefault="000E674D" w:rsidP="00B83290">
      <w:pPr>
        <w:numPr>
          <w:ilvl w:val="0"/>
          <w:numId w:val="9"/>
        </w:numPr>
        <w:jc w:val="both"/>
        <w:rPr>
          <w:rFonts w:asciiTheme="majorHAnsi" w:hAnsiTheme="majorHAnsi"/>
          <w:szCs w:val="24"/>
        </w:rPr>
      </w:pPr>
      <w:r w:rsidRPr="006E52B1">
        <w:rPr>
          <w:rFonts w:asciiTheme="majorHAnsi" w:hAnsiTheme="majorHAnsi"/>
          <w:szCs w:val="24"/>
        </w:rPr>
        <w:t>Develop one’s own philosophy of health</w:t>
      </w:r>
    </w:p>
    <w:p w:rsidR="00787FF0" w:rsidRPr="006E52B1" w:rsidRDefault="000E674D" w:rsidP="00B83290">
      <w:pPr>
        <w:numPr>
          <w:ilvl w:val="0"/>
          <w:numId w:val="9"/>
        </w:numPr>
        <w:jc w:val="both"/>
        <w:rPr>
          <w:rFonts w:asciiTheme="majorHAnsi" w:hAnsiTheme="majorHAnsi"/>
          <w:szCs w:val="24"/>
        </w:rPr>
      </w:pPr>
      <w:r w:rsidRPr="006E52B1">
        <w:rPr>
          <w:rFonts w:asciiTheme="majorHAnsi" w:hAnsiTheme="majorHAnsi"/>
          <w:szCs w:val="24"/>
        </w:rPr>
        <w:t>Deliver to one’s family, friends, and co-workers an element of excitement about the importance of the quality of life</w:t>
      </w:r>
    </w:p>
    <w:p w:rsidR="000E674D" w:rsidRPr="006E52B1" w:rsidRDefault="00787FF0" w:rsidP="00B83290">
      <w:pPr>
        <w:numPr>
          <w:ilvl w:val="0"/>
          <w:numId w:val="9"/>
        </w:numPr>
        <w:jc w:val="both"/>
        <w:rPr>
          <w:rFonts w:asciiTheme="majorHAnsi" w:hAnsiTheme="majorHAnsi"/>
          <w:szCs w:val="24"/>
        </w:rPr>
      </w:pPr>
      <w:r w:rsidRPr="006E52B1">
        <w:rPr>
          <w:rFonts w:asciiTheme="majorHAnsi" w:hAnsiTheme="majorHAnsi"/>
          <w:szCs w:val="24"/>
        </w:rPr>
        <w:t>D</w:t>
      </w:r>
      <w:r w:rsidR="000E674D" w:rsidRPr="006E52B1">
        <w:rPr>
          <w:rFonts w:asciiTheme="majorHAnsi" w:hAnsiTheme="majorHAnsi"/>
          <w:szCs w:val="24"/>
        </w:rPr>
        <w:t>evelop an elevated self-standard</w:t>
      </w:r>
      <w:r w:rsidRPr="006E52B1">
        <w:rPr>
          <w:rFonts w:asciiTheme="majorHAnsi" w:hAnsiTheme="majorHAnsi"/>
          <w:szCs w:val="24"/>
        </w:rPr>
        <w:t xml:space="preserve"> of wellness</w:t>
      </w:r>
      <w:r w:rsidR="000E674D" w:rsidRPr="006E52B1">
        <w:rPr>
          <w:rFonts w:asciiTheme="majorHAnsi" w:hAnsiTheme="majorHAnsi"/>
          <w:szCs w:val="24"/>
        </w:rPr>
        <w:t xml:space="preserve"> that </w:t>
      </w:r>
      <w:r w:rsidRPr="006E52B1">
        <w:rPr>
          <w:rFonts w:asciiTheme="majorHAnsi" w:hAnsiTheme="majorHAnsi"/>
          <w:szCs w:val="24"/>
        </w:rPr>
        <w:t>enhances</w:t>
      </w:r>
      <w:r w:rsidR="000E674D" w:rsidRPr="006E52B1">
        <w:rPr>
          <w:rFonts w:asciiTheme="majorHAnsi" w:hAnsiTheme="majorHAnsi"/>
          <w:szCs w:val="24"/>
        </w:rPr>
        <w:t xml:space="preserve"> productivity, learning, happiness, and a peaceful existence.</w:t>
      </w:r>
    </w:p>
    <w:p w:rsidR="000E674D" w:rsidRPr="000409E2" w:rsidRDefault="000E674D" w:rsidP="00B83290">
      <w:pPr>
        <w:jc w:val="both"/>
        <w:rPr>
          <w:rFonts w:asciiTheme="majorHAnsi" w:hAnsiTheme="majorHAnsi"/>
          <w:sz w:val="16"/>
          <w:szCs w:val="16"/>
        </w:rPr>
      </w:pPr>
    </w:p>
    <w:p w:rsidR="002125BC" w:rsidRPr="006E52B1" w:rsidRDefault="002125BC" w:rsidP="00B83290">
      <w:pPr>
        <w:jc w:val="both"/>
        <w:rPr>
          <w:rFonts w:asciiTheme="majorHAnsi" w:hAnsiTheme="majorHAnsi"/>
          <w:szCs w:val="24"/>
        </w:rPr>
      </w:pPr>
      <w:r w:rsidRPr="006E52B1">
        <w:rPr>
          <w:rFonts w:asciiTheme="majorHAnsi" w:hAnsiTheme="majorHAnsi"/>
          <w:szCs w:val="24"/>
        </w:rPr>
        <w:t xml:space="preserve">This is an upper level course designed for college </w:t>
      </w:r>
      <w:r w:rsidR="007C0966" w:rsidRPr="006E52B1">
        <w:rPr>
          <w:rFonts w:asciiTheme="majorHAnsi" w:hAnsiTheme="majorHAnsi"/>
          <w:szCs w:val="24"/>
        </w:rPr>
        <w:t>students;</w:t>
      </w:r>
      <w:r w:rsidRPr="006E52B1">
        <w:rPr>
          <w:rFonts w:asciiTheme="majorHAnsi" w:hAnsiTheme="majorHAnsi"/>
          <w:szCs w:val="24"/>
        </w:rPr>
        <w:t xml:space="preserve"> therefore the content is more mature, especially in the areas of human sexuality.</w:t>
      </w:r>
    </w:p>
    <w:p w:rsidR="002125BC" w:rsidRPr="000409E2" w:rsidRDefault="002125BC" w:rsidP="00B83290">
      <w:pPr>
        <w:jc w:val="both"/>
        <w:rPr>
          <w:rFonts w:asciiTheme="majorHAnsi" w:hAnsiTheme="majorHAnsi"/>
          <w:sz w:val="16"/>
          <w:szCs w:val="16"/>
        </w:rPr>
      </w:pPr>
    </w:p>
    <w:p w:rsidR="003A0BF1" w:rsidRPr="006E52B1" w:rsidRDefault="003A0BF1" w:rsidP="00B83290">
      <w:pPr>
        <w:tabs>
          <w:tab w:val="left" w:pos="1530"/>
          <w:tab w:val="left" w:pos="3780"/>
        </w:tabs>
        <w:jc w:val="both"/>
        <w:rPr>
          <w:rFonts w:asciiTheme="majorHAnsi" w:hAnsiTheme="majorHAnsi"/>
          <w:b/>
          <w:szCs w:val="24"/>
        </w:rPr>
      </w:pPr>
      <w:r w:rsidRPr="006E52B1">
        <w:rPr>
          <w:rFonts w:asciiTheme="majorHAnsi" w:hAnsiTheme="majorHAnsi"/>
          <w:b/>
          <w:szCs w:val="24"/>
        </w:rPr>
        <w:t>Methods of assessment:</w:t>
      </w:r>
    </w:p>
    <w:p w:rsidR="003A0BF1" w:rsidRPr="006E52B1" w:rsidRDefault="003A0BF1" w:rsidP="00B83290">
      <w:pPr>
        <w:tabs>
          <w:tab w:val="left" w:pos="1800"/>
          <w:tab w:val="left" w:pos="3060"/>
          <w:tab w:val="left" w:pos="3780"/>
        </w:tabs>
        <w:jc w:val="both"/>
        <w:rPr>
          <w:rFonts w:asciiTheme="majorHAnsi" w:hAnsiTheme="majorHAnsi"/>
          <w:szCs w:val="24"/>
        </w:rPr>
      </w:pPr>
      <w:r w:rsidRPr="006E52B1">
        <w:rPr>
          <w:rFonts w:asciiTheme="majorHAnsi" w:hAnsiTheme="majorHAnsi"/>
          <w:szCs w:val="24"/>
        </w:rPr>
        <w:t>Examinations</w:t>
      </w:r>
      <w:r w:rsidR="008F6099" w:rsidRPr="006E52B1">
        <w:rPr>
          <w:rFonts w:asciiTheme="majorHAnsi" w:hAnsiTheme="majorHAnsi"/>
          <w:szCs w:val="24"/>
        </w:rPr>
        <w:t xml:space="preserve"> and </w:t>
      </w:r>
      <w:r w:rsidR="00100F51" w:rsidRPr="006E52B1">
        <w:rPr>
          <w:rFonts w:asciiTheme="majorHAnsi" w:hAnsiTheme="majorHAnsi"/>
          <w:szCs w:val="24"/>
        </w:rPr>
        <w:t>Projects</w:t>
      </w:r>
      <w:r w:rsidRPr="006E52B1">
        <w:rPr>
          <w:rFonts w:asciiTheme="majorHAnsi" w:hAnsiTheme="majorHAnsi"/>
          <w:szCs w:val="24"/>
        </w:rPr>
        <w:t xml:space="preserve">:  </w:t>
      </w:r>
      <w:r w:rsidR="002263F6" w:rsidRPr="006E52B1">
        <w:rPr>
          <w:rFonts w:asciiTheme="majorHAnsi" w:hAnsiTheme="majorHAnsi"/>
          <w:szCs w:val="24"/>
        </w:rPr>
        <w:tab/>
      </w:r>
      <w:r w:rsidR="00D142BD" w:rsidRPr="006E52B1">
        <w:rPr>
          <w:rFonts w:asciiTheme="majorHAnsi" w:hAnsiTheme="majorHAnsi"/>
          <w:szCs w:val="24"/>
        </w:rPr>
        <w:tab/>
      </w:r>
      <w:r w:rsidR="00100F51" w:rsidRPr="006E52B1">
        <w:rPr>
          <w:rFonts w:asciiTheme="majorHAnsi" w:hAnsiTheme="majorHAnsi"/>
          <w:szCs w:val="24"/>
        </w:rPr>
        <w:tab/>
      </w:r>
      <w:r w:rsidR="00787FF0" w:rsidRPr="006E52B1">
        <w:rPr>
          <w:rFonts w:asciiTheme="majorHAnsi" w:hAnsiTheme="majorHAnsi"/>
          <w:szCs w:val="24"/>
        </w:rPr>
        <w:tab/>
      </w:r>
      <w:r w:rsidR="00787FF0" w:rsidRPr="006E52B1">
        <w:rPr>
          <w:rFonts w:asciiTheme="majorHAnsi" w:hAnsiTheme="majorHAnsi"/>
          <w:szCs w:val="24"/>
        </w:rPr>
        <w:tab/>
      </w:r>
      <w:r w:rsidR="00787FF0" w:rsidRPr="006E52B1">
        <w:rPr>
          <w:rFonts w:asciiTheme="majorHAnsi" w:hAnsiTheme="majorHAnsi"/>
          <w:szCs w:val="24"/>
        </w:rPr>
        <w:tab/>
      </w:r>
      <w:r w:rsidRPr="006E52B1">
        <w:rPr>
          <w:rFonts w:asciiTheme="majorHAnsi" w:hAnsiTheme="majorHAnsi"/>
          <w:szCs w:val="24"/>
        </w:rPr>
        <w:t>50% of grade</w:t>
      </w:r>
    </w:p>
    <w:p w:rsidR="003A0BF1" w:rsidRPr="006E52B1" w:rsidRDefault="006E52B1" w:rsidP="00B83290">
      <w:pPr>
        <w:tabs>
          <w:tab w:val="left" w:pos="1800"/>
          <w:tab w:val="left" w:pos="3060"/>
          <w:tab w:val="left" w:pos="3780"/>
        </w:tabs>
        <w:jc w:val="both"/>
        <w:rPr>
          <w:rFonts w:asciiTheme="majorHAnsi" w:hAnsiTheme="majorHAnsi"/>
          <w:szCs w:val="24"/>
        </w:rPr>
      </w:pPr>
      <w:r>
        <w:rPr>
          <w:rFonts w:asciiTheme="majorHAnsi" w:hAnsiTheme="majorHAnsi"/>
          <w:szCs w:val="24"/>
        </w:rPr>
        <w:t>Reading comprehension</w:t>
      </w:r>
      <w:r w:rsidR="00787FF0" w:rsidRPr="006E52B1">
        <w:rPr>
          <w:rFonts w:asciiTheme="majorHAnsi" w:hAnsiTheme="majorHAnsi"/>
          <w:szCs w:val="24"/>
        </w:rPr>
        <w:t>/</w:t>
      </w:r>
      <w:r>
        <w:rPr>
          <w:rFonts w:asciiTheme="majorHAnsi" w:hAnsiTheme="majorHAnsi"/>
          <w:szCs w:val="24"/>
        </w:rPr>
        <w:t>online blogs</w:t>
      </w:r>
      <w:r w:rsidR="00787FF0" w:rsidRPr="006E52B1">
        <w:rPr>
          <w:rFonts w:asciiTheme="majorHAnsi" w:hAnsiTheme="majorHAnsi"/>
          <w:szCs w:val="24"/>
        </w:rPr>
        <w:t>/other homework</w:t>
      </w:r>
      <w:r w:rsidR="00D142BD" w:rsidRPr="006E52B1">
        <w:rPr>
          <w:rFonts w:asciiTheme="majorHAnsi" w:hAnsiTheme="majorHAnsi"/>
          <w:szCs w:val="24"/>
        </w:rPr>
        <w:tab/>
      </w:r>
      <w:r w:rsidR="00D142BD" w:rsidRPr="006E52B1">
        <w:rPr>
          <w:rFonts w:asciiTheme="majorHAnsi" w:hAnsiTheme="majorHAnsi"/>
          <w:szCs w:val="24"/>
        </w:rPr>
        <w:tab/>
      </w:r>
      <w:r w:rsidR="003A0BF1" w:rsidRPr="006E52B1">
        <w:rPr>
          <w:rFonts w:asciiTheme="majorHAnsi" w:hAnsiTheme="majorHAnsi"/>
          <w:szCs w:val="24"/>
        </w:rPr>
        <w:t>2</w:t>
      </w:r>
      <w:r w:rsidR="00787FF0" w:rsidRPr="006E52B1">
        <w:rPr>
          <w:rFonts w:asciiTheme="majorHAnsi" w:hAnsiTheme="majorHAnsi"/>
          <w:szCs w:val="24"/>
        </w:rPr>
        <w:t>5</w:t>
      </w:r>
      <w:r w:rsidR="003A0BF1" w:rsidRPr="006E52B1">
        <w:rPr>
          <w:rFonts w:asciiTheme="majorHAnsi" w:hAnsiTheme="majorHAnsi"/>
          <w:szCs w:val="24"/>
        </w:rPr>
        <w:t>% of grade</w:t>
      </w:r>
    </w:p>
    <w:p w:rsidR="003A0BF1" w:rsidRPr="006E52B1" w:rsidRDefault="007C0966" w:rsidP="00B83290">
      <w:pPr>
        <w:tabs>
          <w:tab w:val="left" w:pos="1800"/>
          <w:tab w:val="left" w:pos="3060"/>
          <w:tab w:val="left" w:pos="3780"/>
        </w:tabs>
        <w:jc w:val="both"/>
        <w:rPr>
          <w:rFonts w:asciiTheme="majorHAnsi" w:hAnsiTheme="majorHAnsi"/>
          <w:szCs w:val="24"/>
        </w:rPr>
      </w:pPr>
      <w:r w:rsidRPr="006E52B1">
        <w:rPr>
          <w:rFonts w:asciiTheme="majorHAnsi" w:hAnsiTheme="majorHAnsi"/>
          <w:szCs w:val="24"/>
        </w:rPr>
        <w:t>Class work</w:t>
      </w:r>
      <w:r w:rsidR="003A0BF1" w:rsidRPr="006E52B1">
        <w:rPr>
          <w:rFonts w:asciiTheme="majorHAnsi" w:hAnsiTheme="majorHAnsi"/>
          <w:szCs w:val="24"/>
        </w:rPr>
        <w:t xml:space="preserve"> assignments/participation: </w:t>
      </w:r>
      <w:r w:rsidR="003A0BF1" w:rsidRPr="006E52B1">
        <w:rPr>
          <w:rFonts w:asciiTheme="majorHAnsi" w:hAnsiTheme="majorHAnsi"/>
          <w:szCs w:val="24"/>
        </w:rPr>
        <w:tab/>
      </w:r>
      <w:r w:rsidR="00787FF0" w:rsidRPr="006E52B1">
        <w:rPr>
          <w:rFonts w:asciiTheme="majorHAnsi" w:hAnsiTheme="majorHAnsi"/>
          <w:szCs w:val="24"/>
        </w:rPr>
        <w:tab/>
      </w:r>
      <w:r w:rsidR="00787FF0" w:rsidRPr="006E52B1">
        <w:rPr>
          <w:rFonts w:asciiTheme="majorHAnsi" w:hAnsiTheme="majorHAnsi"/>
          <w:szCs w:val="24"/>
        </w:rPr>
        <w:tab/>
      </w:r>
      <w:r w:rsidR="00787FF0" w:rsidRPr="006E52B1">
        <w:rPr>
          <w:rFonts w:asciiTheme="majorHAnsi" w:hAnsiTheme="majorHAnsi"/>
          <w:szCs w:val="24"/>
        </w:rPr>
        <w:tab/>
        <w:t>25</w:t>
      </w:r>
      <w:r w:rsidR="003A0BF1" w:rsidRPr="006E52B1">
        <w:rPr>
          <w:rFonts w:asciiTheme="majorHAnsi" w:hAnsiTheme="majorHAnsi"/>
          <w:szCs w:val="24"/>
        </w:rPr>
        <w:t>% of grade</w:t>
      </w:r>
    </w:p>
    <w:p w:rsidR="00977736" w:rsidRPr="000409E2" w:rsidRDefault="00977736" w:rsidP="00B83290">
      <w:pPr>
        <w:tabs>
          <w:tab w:val="left" w:pos="1800"/>
        </w:tabs>
        <w:jc w:val="both"/>
        <w:rPr>
          <w:rFonts w:asciiTheme="majorHAnsi" w:hAnsiTheme="majorHAnsi"/>
          <w:sz w:val="16"/>
          <w:szCs w:val="16"/>
        </w:rPr>
      </w:pPr>
    </w:p>
    <w:p w:rsidR="00D7137B" w:rsidRPr="006E52B1" w:rsidRDefault="00D7137B" w:rsidP="00B83290">
      <w:pPr>
        <w:tabs>
          <w:tab w:val="left" w:pos="1800"/>
        </w:tabs>
        <w:jc w:val="both"/>
        <w:rPr>
          <w:rFonts w:asciiTheme="majorHAnsi" w:hAnsiTheme="majorHAnsi"/>
          <w:szCs w:val="24"/>
        </w:rPr>
      </w:pPr>
      <w:r w:rsidRPr="006E52B1">
        <w:rPr>
          <w:rFonts w:asciiTheme="majorHAnsi" w:hAnsiTheme="majorHAnsi"/>
          <w:szCs w:val="24"/>
        </w:rPr>
        <w:t xml:space="preserve">Final exam and final </w:t>
      </w:r>
      <w:r w:rsidR="00D142BD" w:rsidRPr="006E52B1">
        <w:rPr>
          <w:rFonts w:asciiTheme="majorHAnsi" w:hAnsiTheme="majorHAnsi"/>
          <w:szCs w:val="24"/>
        </w:rPr>
        <w:t xml:space="preserve">project </w:t>
      </w:r>
      <w:r w:rsidRPr="006E52B1">
        <w:rPr>
          <w:rFonts w:asciiTheme="majorHAnsi" w:hAnsiTheme="majorHAnsi"/>
          <w:szCs w:val="24"/>
        </w:rPr>
        <w:t>averaged for final exam grade</w:t>
      </w:r>
      <w:r w:rsidR="00B5013E" w:rsidRPr="006E52B1">
        <w:rPr>
          <w:rFonts w:asciiTheme="majorHAnsi" w:hAnsiTheme="majorHAnsi"/>
          <w:szCs w:val="24"/>
        </w:rPr>
        <w:t>.</w:t>
      </w:r>
    </w:p>
    <w:p w:rsidR="00B5013E" w:rsidRPr="000409E2" w:rsidRDefault="00B5013E" w:rsidP="00B83290">
      <w:pPr>
        <w:tabs>
          <w:tab w:val="left" w:pos="1800"/>
        </w:tabs>
        <w:jc w:val="both"/>
        <w:rPr>
          <w:rFonts w:asciiTheme="majorHAnsi" w:hAnsiTheme="majorHAnsi"/>
          <w:sz w:val="16"/>
          <w:szCs w:val="16"/>
        </w:rPr>
      </w:pPr>
    </w:p>
    <w:p w:rsidR="006E52B1" w:rsidRPr="006E52B1" w:rsidRDefault="006E52B1" w:rsidP="006E52B1">
      <w:pPr>
        <w:pStyle w:val="BodyText"/>
        <w:jc w:val="both"/>
        <w:rPr>
          <w:rFonts w:asciiTheme="majorHAnsi" w:hAnsiTheme="majorHAnsi" w:cs="Arial"/>
          <w:b/>
          <w:sz w:val="24"/>
          <w:szCs w:val="24"/>
        </w:rPr>
      </w:pPr>
      <w:r w:rsidRPr="006E52B1">
        <w:rPr>
          <w:rFonts w:asciiTheme="majorHAnsi" w:hAnsiTheme="majorHAnsi" w:cs="Arial"/>
          <w:b/>
          <w:sz w:val="24"/>
          <w:szCs w:val="24"/>
        </w:rPr>
        <w:t xml:space="preserve">Reading Comprehension Questions:  </w:t>
      </w:r>
    </w:p>
    <w:p w:rsidR="006E52B1" w:rsidRDefault="006E52B1" w:rsidP="006E52B1">
      <w:pPr>
        <w:pStyle w:val="BodyText"/>
        <w:jc w:val="both"/>
        <w:rPr>
          <w:rFonts w:asciiTheme="majorHAnsi" w:hAnsiTheme="majorHAnsi"/>
          <w:sz w:val="24"/>
          <w:szCs w:val="24"/>
        </w:rPr>
      </w:pPr>
      <w:r>
        <w:rPr>
          <w:rFonts w:asciiTheme="majorHAnsi" w:hAnsiTheme="majorHAnsi"/>
          <w:sz w:val="24"/>
          <w:szCs w:val="24"/>
        </w:rPr>
        <w:t>At the beginning of the unit,</w:t>
      </w:r>
      <w:r w:rsidRPr="006E52B1">
        <w:rPr>
          <w:rFonts w:asciiTheme="majorHAnsi" w:hAnsiTheme="majorHAnsi"/>
          <w:sz w:val="24"/>
          <w:szCs w:val="24"/>
        </w:rPr>
        <w:t xml:space="preserve"> questions will be assigned for homework that are directly related to the health issues/concepts discussed in class for the upcoming week and correlates with textbook reading assignments.  </w:t>
      </w:r>
      <w:r>
        <w:rPr>
          <w:rFonts w:asciiTheme="majorHAnsi" w:hAnsiTheme="majorHAnsi"/>
          <w:sz w:val="24"/>
          <w:szCs w:val="24"/>
        </w:rPr>
        <w:t>These questions are due at the end of the unit</w:t>
      </w:r>
      <w:r w:rsidRPr="006E52B1">
        <w:rPr>
          <w:rFonts w:asciiTheme="majorHAnsi" w:hAnsiTheme="majorHAnsi"/>
          <w:sz w:val="24"/>
          <w:szCs w:val="24"/>
        </w:rPr>
        <w:t xml:space="preserve">.  </w:t>
      </w:r>
    </w:p>
    <w:p w:rsidR="006E52B1" w:rsidRPr="000409E2" w:rsidRDefault="006E52B1" w:rsidP="006E52B1">
      <w:pPr>
        <w:pStyle w:val="BodyText"/>
        <w:jc w:val="both"/>
        <w:rPr>
          <w:rFonts w:asciiTheme="majorHAnsi" w:hAnsiTheme="majorHAnsi"/>
          <w:sz w:val="16"/>
          <w:szCs w:val="16"/>
        </w:rPr>
      </w:pPr>
    </w:p>
    <w:p w:rsidR="006E52B1" w:rsidRDefault="006E52B1" w:rsidP="006E52B1">
      <w:pPr>
        <w:pStyle w:val="BodyText"/>
        <w:jc w:val="both"/>
        <w:rPr>
          <w:rFonts w:asciiTheme="majorHAnsi" w:hAnsiTheme="majorHAnsi"/>
          <w:b/>
          <w:sz w:val="24"/>
          <w:szCs w:val="24"/>
        </w:rPr>
      </w:pPr>
      <w:r>
        <w:rPr>
          <w:rFonts w:asciiTheme="majorHAnsi" w:hAnsiTheme="majorHAnsi"/>
          <w:b/>
          <w:sz w:val="24"/>
          <w:szCs w:val="24"/>
        </w:rPr>
        <w:t>Online blogs:</w:t>
      </w:r>
    </w:p>
    <w:p w:rsidR="006E52B1" w:rsidRDefault="006E52B1" w:rsidP="006E52B1">
      <w:pPr>
        <w:pStyle w:val="BodyText"/>
        <w:jc w:val="both"/>
        <w:rPr>
          <w:rFonts w:asciiTheme="majorHAnsi" w:hAnsiTheme="majorHAnsi"/>
          <w:sz w:val="24"/>
          <w:szCs w:val="24"/>
        </w:rPr>
      </w:pPr>
      <w:r>
        <w:rPr>
          <w:rFonts w:asciiTheme="majorHAnsi" w:hAnsiTheme="majorHAnsi"/>
          <w:sz w:val="24"/>
          <w:szCs w:val="24"/>
        </w:rPr>
        <w:t xml:space="preserve">Each student will be responsible for participating in the class’s online blog about various readings assigned.  </w:t>
      </w:r>
      <w:r w:rsidR="00DC1BBD">
        <w:rPr>
          <w:rFonts w:asciiTheme="majorHAnsi" w:hAnsiTheme="majorHAnsi"/>
          <w:sz w:val="24"/>
          <w:szCs w:val="24"/>
        </w:rPr>
        <w:t xml:space="preserve">The website is:  </w:t>
      </w:r>
      <w:hyperlink r:id="rId6" w:history="1">
        <w:r w:rsidR="00DC1BBD" w:rsidRPr="00345A05">
          <w:rPr>
            <w:rStyle w:val="Hyperlink"/>
            <w:rFonts w:asciiTheme="majorHAnsi" w:hAnsiTheme="majorHAnsi"/>
            <w:sz w:val="24"/>
            <w:szCs w:val="24"/>
          </w:rPr>
          <w:t>www.CHSpersonalhealth.wordpress.com</w:t>
        </w:r>
      </w:hyperlink>
      <w:r w:rsidR="00DC1BBD">
        <w:rPr>
          <w:rFonts w:asciiTheme="majorHAnsi" w:hAnsiTheme="majorHAnsi"/>
          <w:sz w:val="24"/>
          <w:szCs w:val="24"/>
        </w:rPr>
        <w:t xml:space="preserve"> </w:t>
      </w:r>
      <w:r>
        <w:rPr>
          <w:rFonts w:asciiTheme="majorHAnsi" w:hAnsiTheme="majorHAnsi"/>
          <w:sz w:val="24"/>
          <w:szCs w:val="24"/>
        </w:rPr>
        <w:t>Students should refer to the online blog rubric for details on assessment and grading.</w:t>
      </w:r>
    </w:p>
    <w:p w:rsidR="006E52B1" w:rsidRPr="000409E2" w:rsidRDefault="006E52B1" w:rsidP="006E52B1">
      <w:pPr>
        <w:pStyle w:val="BodyText"/>
        <w:jc w:val="both"/>
        <w:rPr>
          <w:rFonts w:asciiTheme="majorHAnsi" w:hAnsiTheme="majorHAnsi"/>
          <w:sz w:val="16"/>
          <w:szCs w:val="16"/>
        </w:rPr>
      </w:pPr>
    </w:p>
    <w:p w:rsidR="006E52B1" w:rsidRPr="006E52B1" w:rsidRDefault="006E52B1" w:rsidP="006E52B1">
      <w:pPr>
        <w:pStyle w:val="BodyText"/>
        <w:jc w:val="both"/>
        <w:rPr>
          <w:rFonts w:asciiTheme="majorHAnsi" w:hAnsiTheme="majorHAnsi" w:cs="Arial"/>
          <w:b/>
          <w:sz w:val="24"/>
          <w:szCs w:val="24"/>
        </w:rPr>
      </w:pPr>
      <w:r w:rsidRPr="006E52B1">
        <w:rPr>
          <w:rFonts w:asciiTheme="majorHAnsi" w:hAnsiTheme="majorHAnsi"/>
          <w:b/>
          <w:sz w:val="24"/>
          <w:szCs w:val="24"/>
        </w:rPr>
        <w:t>Class assignments/participation:</w:t>
      </w:r>
    </w:p>
    <w:p w:rsidR="006E52B1" w:rsidRPr="006E52B1" w:rsidRDefault="006E52B1" w:rsidP="006E52B1">
      <w:pPr>
        <w:pStyle w:val="BodyText"/>
        <w:jc w:val="both"/>
        <w:rPr>
          <w:rFonts w:asciiTheme="majorHAnsi" w:hAnsiTheme="majorHAnsi" w:cs="Arial"/>
          <w:sz w:val="24"/>
          <w:szCs w:val="24"/>
        </w:rPr>
      </w:pPr>
      <w:r w:rsidRPr="006E52B1">
        <w:rPr>
          <w:rFonts w:asciiTheme="majorHAnsi" w:hAnsiTheme="majorHAnsi" w:cs="Arial"/>
          <w:sz w:val="24"/>
          <w:szCs w:val="24"/>
        </w:rPr>
        <w:t>Students are expected to read chapters assigned in the textbook, class handouts, articles, and any other readings assigned.  You are expected to make worthwhile contributions to class discussions, participate in class activities, and turn in any class work that is to be graded.</w:t>
      </w:r>
      <w:r>
        <w:rPr>
          <w:rFonts w:asciiTheme="majorHAnsi" w:hAnsiTheme="majorHAnsi" w:cs="Arial"/>
          <w:sz w:val="24"/>
          <w:szCs w:val="24"/>
        </w:rPr>
        <w:t xml:space="preserve">  You are expected to be in class every day, be on time, be prepared, and be accountable for your learning.</w:t>
      </w:r>
    </w:p>
    <w:p w:rsidR="006E52B1" w:rsidRPr="000409E2" w:rsidRDefault="006E52B1" w:rsidP="00B83290">
      <w:pPr>
        <w:pStyle w:val="Heading1"/>
        <w:tabs>
          <w:tab w:val="left" w:pos="3780"/>
        </w:tabs>
        <w:jc w:val="both"/>
        <w:rPr>
          <w:rFonts w:asciiTheme="majorHAnsi" w:hAnsiTheme="majorHAnsi" w:cs="Arial"/>
          <w:i w:val="0"/>
          <w:sz w:val="16"/>
          <w:szCs w:val="16"/>
          <w:u w:val="none"/>
        </w:rPr>
      </w:pPr>
    </w:p>
    <w:p w:rsidR="003A0BF1" w:rsidRPr="006E52B1" w:rsidRDefault="003A0BF1" w:rsidP="00B83290">
      <w:pPr>
        <w:pStyle w:val="Heading1"/>
        <w:tabs>
          <w:tab w:val="left" w:pos="3780"/>
        </w:tabs>
        <w:jc w:val="both"/>
        <w:rPr>
          <w:rFonts w:asciiTheme="majorHAnsi" w:hAnsiTheme="majorHAnsi" w:cs="Arial"/>
          <w:i w:val="0"/>
          <w:sz w:val="24"/>
          <w:szCs w:val="24"/>
          <w:u w:val="none"/>
        </w:rPr>
      </w:pPr>
      <w:r w:rsidRPr="006E52B1">
        <w:rPr>
          <w:rFonts w:asciiTheme="majorHAnsi" w:hAnsiTheme="majorHAnsi" w:cs="Arial"/>
          <w:i w:val="0"/>
          <w:sz w:val="24"/>
          <w:szCs w:val="24"/>
          <w:u w:val="none"/>
        </w:rPr>
        <w:t>Unit Exams:</w:t>
      </w:r>
    </w:p>
    <w:p w:rsidR="003A0BF1" w:rsidRPr="006E52B1" w:rsidRDefault="003A0BF1" w:rsidP="00B83290">
      <w:pPr>
        <w:pStyle w:val="BodyText"/>
        <w:jc w:val="both"/>
        <w:rPr>
          <w:rFonts w:asciiTheme="majorHAnsi" w:hAnsiTheme="majorHAnsi" w:cs="Arial"/>
          <w:sz w:val="24"/>
          <w:szCs w:val="24"/>
        </w:rPr>
      </w:pPr>
      <w:r w:rsidRPr="006E52B1">
        <w:rPr>
          <w:rFonts w:asciiTheme="majorHAnsi" w:hAnsiTheme="majorHAnsi" w:cs="Arial"/>
          <w:sz w:val="24"/>
          <w:szCs w:val="24"/>
        </w:rPr>
        <w:t xml:space="preserve">A unit exam will be given </w:t>
      </w:r>
      <w:r w:rsidR="00B83290" w:rsidRPr="006E52B1">
        <w:rPr>
          <w:rFonts w:asciiTheme="majorHAnsi" w:hAnsiTheme="majorHAnsi" w:cs="Arial"/>
          <w:sz w:val="24"/>
          <w:szCs w:val="24"/>
        </w:rPr>
        <w:t xml:space="preserve">upon completion of each of the </w:t>
      </w:r>
      <w:r w:rsidR="00C3527D" w:rsidRPr="006E52B1">
        <w:rPr>
          <w:rFonts w:asciiTheme="majorHAnsi" w:hAnsiTheme="majorHAnsi" w:cs="Arial"/>
          <w:sz w:val="24"/>
          <w:szCs w:val="24"/>
        </w:rPr>
        <w:t>six</w:t>
      </w:r>
      <w:r w:rsidRPr="006E52B1">
        <w:rPr>
          <w:rFonts w:asciiTheme="majorHAnsi" w:hAnsiTheme="majorHAnsi" w:cs="Arial"/>
          <w:sz w:val="24"/>
          <w:szCs w:val="24"/>
        </w:rPr>
        <w:t xml:space="preserve"> units of study and a final exam will be given at the end of the semester.  Questions will be multiple choice, true/false, matching, and short answer.  Be prepared to answer questions generated from the textbook, class assignments and discussions, videos, activities, and guest speakers.  </w:t>
      </w:r>
    </w:p>
    <w:p w:rsidR="00D142BD" w:rsidRPr="000409E2" w:rsidRDefault="00D142BD" w:rsidP="00B83290">
      <w:pPr>
        <w:pStyle w:val="BodyText"/>
        <w:jc w:val="both"/>
        <w:rPr>
          <w:rFonts w:asciiTheme="majorHAnsi" w:hAnsiTheme="majorHAnsi" w:cs="Arial"/>
          <w:sz w:val="16"/>
          <w:szCs w:val="16"/>
        </w:rPr>
      </w:pPr>
    </w:p>
    <w:p w:rsidR="003A0BF1" w:rsidRPr="000409E2" w:rsidRDefault="00B3716A" w:rsidP="00B83290">
      <w:pPr>
        <w:pStyle w:val="BodyText"/>
        <w:jc w:val="both"/>
        <w:rPr>
          <w:rFonts w:asciiTheme="majorHAnsi" w:hAnsiTheme="majorHAnsi" w:cs="Arial"/>
          <w:b/>
          <w:sz w:val="24"/>
          <w:szCs w:val="24"/>
        </w:rPr>
      </w:pPr>
      <w:r w:rsidRPr="000409E2">
        <w:rPr>
          <w:rFonts w:asciiTheme="majorHAnsi" w:hAnsiTheme="majorHAnsi" w:cs="Arial"/>
          <w:b/>
          <w:sz w:val="24"/>
          <w:szCs w:val="24"/>
        </w:rPr>
        <w:t>Projects</w:t>
      </w:r>
      <w:r w:rsidR="002125BC" w:rsidRPr="000409E2">
        <w:rPr>
          <w:rFonts w:asciiTheme="majorHAnsi" w:hAnsiTheme="majorHAnsi" w:cs="Arial"/>
          <w:b/>
          <w:sz w:val="24"/>
          <w:szCs w:val="24"/>
        </w:rPr>
        <w:t>:</w:t>
      </w:r>
    </w:p>
    <w:p w:rsidR="003A0BF1" w:rsidRPr="006E52B1" w:rsidRDefault="002125BC" w:rsidP="00B83290">
      <w:pPr>
        <w:pStyle w:val="BodyText"/>
        <w:jc w:val="both"/>
        <w:rPr>
          <w:rFonts w:asciiTheme="majorHAnsi" w:hAnsiTheme="majorHAnsi" w:cs="Arial"/>
          <w:sz w:val="24"/>
          <w:szCs w:val="24"/>
        </w:rPr>
      </w:pPr>
      <w:r w:rsidRPr="006E52B1">
        <w:rPr>
          <w:rFonts w:asciiTheme="majorHAnsi" w:hAnsiTheme="majorHAnsi" w:cs="Arial"/>
          <w:sz w:val="24"/>
          <w:szCs w:val="24"/>
        </w:rPr>
        <w:t xml:space="preserve">There </w:t>
      </w:r>
      <w:r w:rsidR="00D142BD" w:rsidRPr="006E52B1">
        <w:rPr>
          <w:rFonts w:asciiTheme="majorHAnsi" w:hAnsiTheme="majorHAnsi" w:cs="Arial"/>
          <w:sz w:val="24"/>
          <w:szCs w:val="24"/>
        </w:rPr>
        <w:t>may be a</w:t>
      </w:r>
      <w:r w:rsidRPr="006E52B1">
        <w:rPr>
          <w:rFonts w:asciiTheme="majorHAnsi" w:hAnsiTheme="majorHAnsi" w:cs="Arial"/>
          <w:sz w:val="24"/>
          <w:szCs w:val="24"/>
        </w:rPr>
        <w:t xml:space="preserve"> project assigned for each unit.  These projects will</w:t>
      </w:r>
      <w:r w:rsidR="003A0BF1" w:rsidRPr="006E52B1">
        <w:rPr>
          <w:rFonts w:asciiTheme="majorHAnsi" w:hAnsiTheme="majorHAnsi" w:cs="Arial"/>
          <w:sz w:val="24"/>
          <w:szCs w:val="24"/>
        </w:rPr>
        <w:t xml:space="preserve"> relate to the </w:t>
      </w:r>
      <w:r w:rsidRPr="006E52B1">
        <w:rPr>
          <w:rFonts w:asciiTheme="majorHAnsi" w:hAnsiTheme="majorHAnsi" w:cs="Arial"/>
          <w:sz w:val="24"/>
          <w:szCs w:val="24"/>
        </w:rPr>
        <w:t>content</w:t>
      </w:r>
      <w:r w:rsidR="003A0BF1" w:rsidRPr="006E52B1">
        <w:rPr>
          <w:rFonts w:asciiTheme="majorHAnsi" w:hAnsiTheme="majorHAnsi" w:cs="Arial"/>
          <w:sz w:val="24"/>
          <w:szCs w:val="24"/>
        </w:rPr>
        <w:t xml:space="preserve"> covered in that unit.  Projects will be graded on </w:t>
      </w:r>
      <w:r w:rsidRPr="006E52B1">
        <w:rPr>
          <w:rFonts w:asciiTheme="majorHAnsi" w:hAnsiTheme="majorHAnsi" w:cs="Arial"/>
          <w:sz w:val="24"/>
          <w:szCs w:val="24"/>
        </w:rPr>
        <w:t xml:space="preserve">research, </w:t>
      </w:r>
      <w:r w:rsidR="003A0BF1" w:rsidRPr="006E52B1">
        <w:rPr>
          <w:rFonts w:asciiTheme="majorHAnsi" w:hAnsiTheme="majorHAnsi" w:cs="Arial"/>
          <w:sz w:val="24"/>
          <w:szCs w:val="24"/>
        </w:rPr>
        <w:t xml:space="preserve">creativity, comprehensiveness, and clarity.  Students should refer to the grading rubric for each assignment.  </w:t>
      </w:r>
    </w:p>
    <w:p w:rsidR="003A0BF1" w:rsidRPr="000409E2" w:rsidRDefault="003A0BF1" w:rsidP="00B83290">
      <w:pPr>
        <w:pStyle w:val="BodyText"/>
        <w:jc w:val="both"/>
        <w:rPr>
          <w:rFonts w:asciiTheme="majorHAnsi" w:hAnsiTheme="majorHAnsi" w:cs="Arial"/>
          <w:sz w:val="16"/>
          <w:szCs w:val="16"/>
        </w:rPr>
      </w:pPr>
    </w:p>
    <w:p w:rsidR="003A0BF1" w:rsidRPr="000409E2" w:rsidRDefault="003A0BF1" w:rsidP="00B83290">
      <w:pPr>
        <w:pStyle w:val="BodyText"/>
        <w:jc w:val="both"/>
        <w:rPr>
          <w:rFonts w:asciiTheme="majorHAnsi" w:hAnsiTheme="majorHAnsi" w:cs="Arial"/>
          <w:b/>
          <w:sz w:val="24"/>
          <w:szCs w:val="24"/>
        </w:rPr>
      </w:pPr>
      <w:r w:rsidRPr="000409E2">
        <w:rPr>
          <w:rFonts w:asciiTheme="majorHAnsi" w:hAnsiTheme="majorHAnsi" w:cs="Arial"/>
          <w:b/>
          <w:sz w:val="24"/>
          <w:szCs w:val="24"/>
        </w:rPr>
        <w:t>Final p</w:t>
      </w:r>
      <w:r w:rsidR="00D142BD" w:rsidRPr="000409E2">
        <w:rPr>
          <w:rFonts w:asciiTheme="majorHAnsi" w:hAnsiTheme="majorHAnsi" w:cs="Arial"/>
          <w:b/>
          <w:sz w:val="24"/>
          <w:szCs w:val="24"/>
        </w:rPr>
        <w:t>roject</w:t>
      </w:r>
      <w:r w:rsidRPr="000409E2">
        <w:rPr>
          <w:rFonts w:asciiTheme="majorHAnsi" w:hAnsiTheme="majorHAnsi" w:cs="Arial"/>
          <w:b/>
          <w:sz w:val="24"/>
          <w:szCs w:val="24"/>
        </w:rPr>
        <w:t>:</w:t>
      </w:r>
    </w:p>
    <w:p w:rsidR="003A0BF1" w:rsidRPr="006E52B1" w:rsidRDefault="00D142BD" w:rsidP="00B83290">
      <w:pPr>
        <w:pStyle w:val="BodyText"/>
        <w:jc w:val="both"/>
        <w:rPr>
          <w:rFonts w:asciiTheme="majorHAnsi" w:hAnsiTheme="majorHAnsi" w:cs="Arial"/>
          <w:sz w:val="24"/>
          <w:szCs w:val="24"/>
        </w:rPr>
      </w:pPr>
      <w:r w:rsidRPr="006E52B1">
        <w:rPr>
          <w:rFonts w:asciiTheme="majorHAnsi" w:hAnsiTheme="majorHAnsi" w:cs="Arial"/>
          <w:sz w:val="24"/>
          <w:szCs w:val="24"/>
        </w:rPr>
        <w:t xml:space="preserve">This project will be a comprehensive presentation </w:t>
      </w:r>
      <w:r w:rsidR="00B83290" w:rsidRPr="006E52B1">
        <w:rPr>
          <w:rFonts w:asciiTheme="majorHAnsi" w:hAnsiTheme="majorHAnsi" w:cs="Arial"/>
          <w:sz w:val="24"/>
          <w:szCs w:val="24"/>
        </w:rPr>
        <w:t xml:space="preserve">of </w:t>
      </w:r>
      <w:r w:rsidRPr="006E52B1">
        <w:rPr>
          <w:rFonts w:asciiTheme="majorHAnsi" w:hAnsiTheme="majorHAnsi" w:cs="Arial"/>
          <w:sz w:val="24"/>
          <w:szCs w:val="24"/>
        </w:rPr>
        <w:t>the different aspects of your personal health</w:t>
      </w:r>
      <w:r w:rsidR="002125BC" w:rsidRPr="006E52B1">
        <w:rPr>
          <w:rFonts w:asciiTheme="majorHAnsi" w:hAnsiTheme="majorHAnsi" w:cs="Arial"/>
          <w:sz w:val="24"/>
          <w:szCs w:val="24"/>
        </w:rPr>
        <w:t>.</w:t>
      </w:r>
    </w:p>
    <w:p w:rsidR="00562CCE" w:rsidRPr="000409E2" w:rsidRDefault="00562CCE" w:rsidP="00B83290">
      <w:pPr>
        <w:pStyle w:val="BodyText"/>
        <w:jc w:val="both"/>
        <w:rPr>
          <w:rFonts w:asciiTheme="majorHAnsi" w:hAnsiTheme="majorHAnsi"/>
          <w:sz w:val="16"/>
          <w:szCs w:val="16"/>
        </w:rPr>
      </w:pPr>
    </w:p>
    <w:p w:rsidR="00705DDB" w:rsidRDefault="00705DDB" w:rsidP="003A0BF1">
      <w:pPr>
        <w:tabs>
          <w:tab w:val="left" w:pos="1800"/>
        </w:tabs>
        <w:rPr>
          <w:rFonts w:asciiTheme="majorHAnsi" w:hAnsiTheme="majorHAnsi"/>
          <w:szCs w:val="24"/>
        </w:rPr>
      </w:pPr>
    </w:p>
    <w:p w:rsidR="00562CCE" w:rsidRDefault="000409E2" w:rsidP="003A0BF1">
      <w:pPr>
        <w:tabs>
          <w:tab w:val="left" w:pos="1800"/>
        </w:tabs>
        <w:rPr>
          <w:rFonts w:asciiTheme="majorHAnsi" w:hAnsiTheme="majorHAnsi"/>
          <w:szCs w:val="24"/>
        </w:rPr>
      </w:pPr>
      <w:r>
        <w:rPr>
          <w:rFonts w:asciiTheme="majorHAnsi" w:hAnsiTheme="majorHAnsi"/>
          <w:szCs w:val="24"/>
        </w:rPr>
        <w:t>It is your responsibility to make arrangements for making up missed work.  For those students who are struggling to perform academically, student contracts will be drafted and sent home for parents to review and sign.</w:t>
      </w:r>
    </w:p>
    <w:p w:rsidR="000409E2" w:rsidRDefault="000409E2" w:rsidP="003A0BF1">
      <w:pPr>
        <w:tabs>
          <w:tab w:val="left" w:pos="1800"/>
        </w:tabs>
        <w:rPr>
          <w:rFonts w:asciiTheme="majorHAnsi" w:hAnsiTheme="majorHAnsi"/>
          <w:szCs w:val="24"/>
        </w:rPr>
      </w:pPr>
    </w:p>
    <w:p w:rsidR="000409E2" w:rsidRDefault="000409E2" w:rsidP="003A0BF1">
      <w:pPr>
        <w:tabs>
          <w:tab w:val="left" w:pos="1800"/>
        </w:tabs>
        <w:rPr>
          <w:rFonts w:asciiTheme="majorHAnsi" w:hAnsiTheme="majorHAnsi"/>
          <w:szCs w:val="24"/>
        </w:rPr>
      </w:pPr>
    </w:p>
    <w:p w:rsidR="000409E2" w:rsidRDefault="000409E2" w:rsidP="003A0BF1">
      <w:pPr>
        <w:tabs>
          <w:tab w:val="left" w:pos="1800"/>
        </w:tabs>
        <w:rPr>
          <w:rFonts w:asciiTheme="majorHAnsi" w:hAnsiTheme="majorHAnsi"/>
          <w:b/>
          <w:szCs w:val="24"/>
        </w:rPr>
      </w:pPr>
      <w:r w:rsidRPr="000409E2">
        <w:rPr>
          <w:rFonts w:asciiTheme="majorHAnsi" w:hAnsiTheme="majorHAnsi"/>
          <w:b/>
          <w:szCs w:val="24"/>
        </w:rPr>
        <w:t>Class expectations:</w:t>
      </w:r>
    </w:p>
    <w:p w:rsidR="00FA45A9" w:rsidRDefault="00FA45A9" w:rsidP="003A0BF1">
      <w:pPr>
        <w:tabs>
          <w:tab w:val="left" w:pos="1800"/>
        </w:tabs>
        <w:rPr>
          <w:rFonts w:asciiTheme="majorHAnsi" w:hAnsiTheme="majorHAnsi"/>
          <w:szCs w:val="24"/>
        </w:rPr>
      </w:pPr>
      <w:r>
        <w:rPr>
          <w:rFonts w:asciiTheme="majorHAnsi" w:hAnsiTheme="majorHAnsi"/>
          <w:szCs w:val="24"/>
        </w:rPr>
        <w:t>The expectations of classroom behavior are to create an environment that is conducive to learning for all students.  Demonstrating respect for yourself, your classmates, and your teachers is the rule to follow.  Individual behaviors will reflect a following of this rule or a disregard for this rule; in the latter case, consequences will be assigned per the Code of Conduct.</w:t>
      </w:r>
    </w:p>
    <w:p w:rsidR="00FA45A9" w:rsidRPr="00FA45A9" w:rsidRDefault="00FA45A9" w:rsidP="003A0BF1">
      <w:pPr>
        <w:tabs>
          <w:tab w:val="left" w:pos="1800"/>
        </w:tabs>
        <w:rPr>
          <w:rFonts w:asciiTheme="majorHAnsi" w:hAnsiTheme="majorHAnsi"/>
          <w:szCs w:val="24"/>
        </w:rPr>
      </w:pPr>
    </w:p>
    <w:p w:rsidR="003A0BF1" w:rsidRPr="006E52B1" w:rsidRDefault="002263F6" w:rsidP="003A0BF1">
      <w:pPr>
        <w:tabs>
          <w:tab w:val="left" w:pos="1800"/>
        </w:tabs>
        <w:rPr>
          <w:rFonts w:asciiTheme="majorHAnsi" w:hAnsiTheme="majorHAnsi"/>
          <w:szCs w:val="24"/>
        </w:rPr>
      </w:pPr>
      <w:r w:rsidRPr="00FA45A9">
        <w:rPr>
          <w:rFonts w:asciiTheme="majorHAnsi" w:hAnsiTheme="majorHAnsi"/>
          <w:b/>
          <w:szCs w:val="24"/>
        </w:rPr>
        <w:t xml:space="preserve">TC3 </w:t>
      </w:r>
      <w:r w:rsidR="003A0BF1" w:rsidRPr="00FA45A9">
        <w:rPr>
          <w:rFonts w:asciiTheme="majorHAnsi" w:hAnsiTheme="majorHAnsi"/>
          <w:b/>
          <w:szCs w:val="24"/>
        </w:rPr>
        <w:t>Grading scale:</w:t>
      </w:r>
      <w:r w:rsidRPr="00FA45A9">
        <w:rPr>
          <w:rFonts w:asciiTheme="majorHAnsi" w:hAnsiTheme="majorHAnsi"/>
          <w:b/>
          <w:szCs w:val="24"/>
        </w:rPr>
        <w:tab/>
      </w:r>
      <w:r w:rsidRPr="006E52B1">
        <w:rPr>
          <w:rFonts w:asciiTheme="majorHAnsi" w:hAnsiTheme="majorHAnsi"/>
          <w:szCs w:val="24"/>
        </w:rPr>
        <w:tab/>
      </w:r>
      <w:r w:rsidRPr="006E52B1">
        <w:rPr>
          <w:rFonts w:asciiTheme="majorHAnsi" w:hAnsiTheme="majorHAnsi"/>
          <w:szCs w:val="24"/>
        </w:rPr>
        <w:tab/>
      </w:r>
      <w:r w:rsidRPr="006E52B1">
        <w:rPr>
          <w:rFonts w:asciiTheme="majorHAnsi" w:hAnsiTheme="majorHAnsi"/>
          <w:szCs w:val="24"/>
        </w:rPr>
        <w:tab/>
      </w:r>
      <w:r w:rsidR="00B83290" w:rsidRPr="006E52B1">
        <w:rPr>
          <w:rFonts w:asciiTheme="majorHAnsi" w:hAnsiTheme="majorHAnsi"/>
          <w:szCs w:val="24"/>
        </w:rPr>
        <w:tab/>
      </w:r>
      <w:r w:rsidR="00B83290" w:rsidRPr="006E52B1">
        <w:rPr>
          <w:rFonts w:asciiTheme="majorHAnsi" w:hAnsiTheme="majorHAnsi"/>
          <w:szCs w:val="24"/>
        </w:rPr>
        <w:tab/>
      </w:r>
      <w:r w:rsidRPr="006E52B1">
        <w:rPr>
          <w:rFonts w:asciiTheme="majorHAnsi" w:hAnsiTheme="majorHAnsi"/>
          <w:szCs w:val="24"/>
        </w:rPr>
        <w:t>CHS grade:  numeric grade 0-100</w:t>
      </w:r>
    </w:p>
    <w:p w:rsidR="003A0BF1" w:rsidRPr="006E52B1" w:rsidRDefault="003A0BF1" w:rsidP="003A0BF1">
      <w:pPr>
        <w:tabs>
          <w:tab w:val="left" w:pos="360"/>
          <w:tab w:val="left" w:pos="1800"/>
          <w:tab w:val="left" w:pos="2160"/>
        </w:tabs>
        <w:rPr>
          <w:rFonts w:asciiTheme="majorHAnsi" w:hAnsiTheme="majorHAnsi"/>
          <w:szCs w:val="24"/>
        </w:rPr>
      </w:pPr>
      <w:r w:rsidRPr="006E52B1">
        <w:rPr>
          <w:rFonts w:asciiTheme="majorHAnsi" w:hAnsiTheme="majorHAnsi"/>
          <w:szCs w:val="24"/>
        </w:rPr>
        <w:t xml:space="preserve">A  </w:t>
      </w:r>
      <w:r w:rsidRPr="006E52B1">
        <w:rPr>
          <w:rFonts w:asciiTheme="majorHAnsi" w:hAnsiTheme="majorHAnsi"/>
          <w:szCs w:val="24"/>
        </w:rPr>
        <w:tab/>
      </w:r>
      <w:proofErr w:type="gramStart"/>
      <w:r w:rsidRPr="006E52B1">
        <w:rPr>
          <w:rFonts w:asciiTheme="majorHAnsi" w:hAnsiTheme="majorHAnsi"/>
          <w:szCs w:val="24"/>
        </w:rPr>
        <w:t xml:space="preserve">=  </w:t>
      </w:r>
      <w:r w:rsidR="002263F6" w:rsidRPr="006E52B1">
        <w:rPr>
          <w:rFonts w:asciiTheme="majorHAnsi" w:hAnsiTheme="majorHAnsi"/>
          <w:szCs w:val="24"/>
        </w:rPr>
        <w:t>90</w:t>
      </w:r>
      <w:proofErr w:type="gramEnd"/>
      <w:r w:rsidR="002263F6" w:rsidRPr="006E52B1">
        <w:rPr>
          <w:rFonts w:asciiTheme="majorHAnsi" w:hAnsiTheme="majorHAnsi"/>
          <w:szCs w:val="24"/>
        </w:rPr>
        <w:t xml:space="preserve"> or better</w:t>
      </w:r>
      <w:r w:rsidRPr="006E52B1">
        <w:rPr>
          <w:rFonts w:asciiTheme="majorHAnsi" w:hAnsiTheme="majorHAnsi"/>
          <w:szCs w:val="24"/>
        </w:rPr>
        <w:t xml:space="preserve"> </w:t>
      </w:r>
      <w:r w:rsidRPr="006E52B1">
        <w:rPr>
          <w:rFonts w:asciiTheme="majorHAnsi" w:hAnsiTheme="majorHAnsi"/>
          <w:szCs w:val="24"/>
        </w:rPr>
        <w:tab/>
      </w:r>
      <w:r w:rsidR="002263F6" w:rsidRPr="006E52B1">
        <w:rPr>
          <w:rFonts w:asciiTheme="majorHAnsi" w:hAnsiTheme="majorHAnsi"/>
          <w:szCs w:val="24"/>
        </w:rPr>
        <w:t>D</w:t>
      </w:r>
      <w:r w:rsidR="002263F6" w:rsidRPr="006E52B1">
        <w:rPr>
          <w:rFonts w:asciiTheme="majorHAnsi" w:hAnsiTheme="majorHAnsi"/>
          <w:szCs w:val="24"/>
        </w:rPr>
        <w:tab/>
        <w:t>=  60-69</w:t>
      </w:r>
    </w:p>
    <w:p w:rsidR="003A0BF1" w:rsidRPr="006E52B1" w:rsidRDefault="003A0BF1" w:rsidP="003A0BF1">
      <w:pPr>
        <w:tabs>
          <w:tab w:val="left" w:pos="360"/>
          <w:tab w:val="left" w:pos="1800"/>
          <w:tab w:val="left" w:pos="2160"/>
        </w:tabs>
        <w:rPr>
          <w:rFonts w:asciiTheme="majorHAnsi" w:hAnsiTheme="majorHAnsi"/>
          <w:szCs w:val="24"/>
        </w:rPr>
      </w:pPr>
      <w:r w:rsidRPr="006E52B1">
        <w:rPr>
          <w:rFonts w:asciiTheme="majorHAnsi" w:hAnsiTheme="majorHAnsi"/>
          <w:szCs w:val="24"/>
        </w:rPr>
        <w:t>B</w:t>
      </w:r>
      <w:r w:rsidRPr="006E52B1">
        <w:rPr>
          <w:rFonts w:asciiTheme="majorHAnsi" w:hAnsiTheme="majorHAnsi"/>
          <w:szCs w:val="24"/>
        </w:rPr>
        <w:tab/>
      </w:r>
      <w:proofErr w:type="gramStart"/>
      <w:r w:rsidRPr="006E52B1">
        <w:rPr>
          <w:rFonts w:asciiTheme="majorHAnsi" w:hAnsiTheme="majorHAnsi"/>
          <w:szCs w:val="24"/>
        </w:rPr>
        <w:t>=  8</w:t>
      </w:r>
      <w:r w:rsidR="002263F6" w:rsidRPr="006E52B1">
        <w:rPr>
          <w:rFonts w:asciiTheme="majorHAnsi" w:hAnsiTheme="majorHAnsi"/>
          <w:szCs w:val="24"/>
        </w:rPr>
        <w:t>0</w:t>
      </w:r>
      <w:proofErr w:type="gramEnd"/>
      <w:r w:rsidR="002263F6" w:rsidRPr="006E52B1">
        <w:rPr>
          <w:rFonts w:asciiTheme="majorHAnsi" w:hAnsiTheme="majorHAnsi"/>
          <w:szCs w:val="24"/>
        </w:rPr>
        <w:t>-89</w:t>
      </w:r>
      <w:r w:rsidRPr="006E52B1">
        <w:rPr>
          <w:rFonts w:asciiTheme="majorHAnsi" w:hAnsiTheme="majorHAnsi"/>
          <w:szCs w:val="24"/>
        </w:rPr>
        <w:t xml:space="preserve"> </w:t>
      </w:r>
      <w:r w:rsidRPr="006E52B1">
        <w:rPr>
          <w:rFonts w:asciiTheme="majorHAnsi" w:hAnsiTheme="majorHAnsi"/>
          <w:szCs w:val="24"/>
        </w:rPr>
        <w:tab/>
      </w:r>
      <w:r w:rsidR="00CA0220" w:rsidRPr="006E52B1">
        <w:rPr>
          <w:rFonts w:asciiTheme="majorHAnsi" w:hAnsiTheme="majorHAnsi"/>
          <w:szCs w:val="24"/>
        </w:rPr>
        <w:tab/>
      </w:r>
      <w:r w:rsidR="002263F6" w:rsidRPr="006E52B1">
        <w:rPr>
          <w:rFonts w:asciiTheme="majorHAnsi" w:hAnsiTheme="majorHAnsi"/>
          <w:szCs w:val="24"/>
        </w:rPr>
        <w:t xml:space="preserve">F </w:t>
      </w:r>
      <w:r w:rsidR="002263F6" w:rsidRPr="006E52B1">
        <w:rPr>
          <w:rFonts w:asciiTheme="majorHAnsi" w:hAnsiTheme="majorHAnsi"/>
          <w:szCs w:val="24"/>
        </w:rPr>
        <w:tab/>
        <w:t>=  less than 60</w:t>
      </w:r>
    </w:p>
    <w:p w:rsidR="003A0BF1" w:rsidRPr="006E52B1" w:rsidRDefault="002263F6" w:rsidP="003A0BF1">
      <w:pPr>
        <w:tabs>
          <w:tab w:val="left" w:pos="360"/>
          <w:tab w:val="left" w:pos="1800"/>
          <w:tab w:val="left" w:pos="2160"/>
        </w:tabs>
        <w:rPr>
          <w:rFonts w:asciiTheme="majorHAnsi" w:hAnsiTheme="majorHAnsi"/>
          <w:szCs w:val="24"/>
        </w:rPr>
      </w:pPr>
      <w:r w:rsidRPr="006E52B1">
        <w:rPr>
          <w:rFonts w:asciiTheme="majorHAnsi" w:hAnsiTheme="majorHAnsi"/>
          <w:szCs w:val="24"/>
        </w:rPr>
        <w:t>C</w:t>
      </w:r>
      <w:r w:rsidRPr="006E52B1">
        <w:rPr>
          <w:rFonts w:asciiTheme="majorHAnsi" w:hAnsiTheme="majorHAnsi"/>
          <w:szCs w:val="24"/>
        </w:rPr>
        <w:tab/>
      </w:r>
      <w:proofErr w:type="gramStart"/>
      <w:r w:rsidRPr="006E52B1">
        <w:rPr>
          <w:rFonts w:asciiTheme="majorHAnsi" w:hAnsiTheme="majorHAnsi"/>
          <w:szCs w:val="24"/>
        </w:rPr>
        <w:t>=  70</w:t>
      </w:r>
      <w:proofErr w:type="gramEnd"/>
      <w:r w:rsidRPr="006E52B1">
        <w:rPr>
          <w:rFonts w:asciiTheme="majorHAnsi" w:hAnsiTheme="majorHAnsi"/>
          <w:szCs w:val="24"/>
        </w:rPr>
        <w:t>-79</w:t>
      </w:r>
      <w:r w:rsidR="003A0BF1" w:rsidRPr="006E52B1">
        <w:rPr>
          <w:rFonts w:asciiTheme="majorHAnsi" w:hAnsiTheme="majorHAnsi"/>
          <w:szCs w:val="24"/>
        </w:rPr>
        <w:tab/>
      </w:r>
      <w:r w:rsidR="003A0BF1" w:rsidRPr="006E52B1">
        <w:rPr>
          <w:rFonts w:asciiTheme="majorHAnsi" w:hAnsiTheme="majorHAnsi"/>
          <w:szCs w:val="24"/>
        </w:rPr>
        <w:tab/>
      </w:r>
    </w:p>
    <w:p w:rsidR="00197EE3" w:rsidRPr="006E52B1" w:rsidRDefault="00197EE3" w:rsidP="003A0BF1">
      <w:pPr>
        <w:tabs>
          <w:tab w:val="left" w:pos="1800"/>
        </w:tabs>
        <w:rPr>
          <w:rFonts w:asciiTheme="majorHAnsi" w:hAnsiTheme="majorHAnsi"/>
          <w:szCs w:val="24"/>
        </w:rPr>
      </w:pPr>
    </w:p>
    <w:p w:rsidR="00CA0220" w:rsidRPr="00FA45A9" w:rsidRDefault="000E674D" w:rsidP="00CA0220">
      <w:pPr>
        <w:rPr>
          <w:rFonts w:asciiTheme="majorHAnsi" w:hAnsiTheme="majorHAnsi"/>
          <w:b/>
          <w:szCs w:val="24"/>
        </w:rPr>
      </w:pPr>
      <w:r w:rsidRPr="00FA45A9">
        <w:rPr>
          <w:rFonts w:asciiTheme="majorHAnsi" w:hAnsiTheme="majorHAnsi"/>
          <w:b/>
          <w:szCs w:val="24"/>
        </w:rPr>
        <w:t>Course content:</w:t>
      </w:r>
      <w:r w:rsidR="00D142BD" w:rsidRPr="00FA45A9">
        <w:rPr>
          <w:rFonts w:asciiTheme="majorHAnsi" w:hAnsiTheme="majorHAnsi"/>
          <w:b/>
          <w:szCs w:val="24"/>
        </w:rPr>
        <w:t xml:space="preserve"> </w:t>
      </w:r>
    </w:p>
    <w:p w:rsidR="00CA0220" w:rsidRPr="006E52B1" w:rsidRDefault="00100F51" w:rsidP="00CA0220">
      <w:pPr>
        <w:tabs>
          <w:tab w:val="left" w:pos="2160"/>
          <w:tab w:val="left" w:pos="6030"/>
          <w:tab w:val="left" w:pos="7920"/>
        </w:tabs>
        <w:rPr>
          <w:rFonts w:asciiTheme="majorHAnsi" w:hAnsiTheme="majorHAnsi" w:cs="Arial"/>
          <w:b/>
          <w:i/>
          <w:szCs w:val="24"/>
          <w:u w:val="single"/>
        </w:rPr>
      </w:pPr>
      <w:r w:rsidRPr="006E52B1">
        <w:rPr>
          <w:rFonts w:asciiTheme="majorHAnsi" w:hAnsiTheme="majorHAnsi" w:cs="Arial"/>
          <w:b/>
          <w:i/>
          <w:szCs w:val="24"/>
          <w:u w:val="single"/>
        </w:rPr>
        <w:t xml:space="preserve">Tentative </w:t>
      </w:r>
      <w:r w:rsidR="00CA0220" w:rsidRPr="006E52B1">
        <w:rPr>
          <w:rFonts w:asciiTheme="majorHAnsi" w:hAnsiTheme="majorHAnsi" w:cs="Arial"/>
          <w:b/>
          <w:i/>
          <w:szCs w:val="24"/>
          <w:u w:val="single"/>
        </w:rPr>
        <w:t>Dat</w:t>
      </w:r>
      <w:r w:rsidRPr="006E52B1">
        <w:rPr>
          <w:rFonts w:asciiTheme="majorHAnsi" w:hAnsiTheme="majorHAnsi" w:cs="Arial"/>
          <w:b/>
          <w:i/>
          <w:szCs w:val="24"/>
          <w:u w:val="single"/>
        </w:rPr>
        <w:t>es</w:t>
      </w:r>
      <w:r w:rsidR="00CA0220" w:rsidRPr="006E52B1">
        <w:rPr>
          <w:rFonts w:asciiTheme="majorHAnsi" w:hAnsiTheme="majorHAnsi" w:cs="Arial"/>
          <w:b/>
          <w:i/>
          <w:szCs w:val="24"/>
        </w:rPr>
        <w:tab/>
        <w:t xml:space="preserve">         </w:t>
      </w:r>
      <w:r w:rsidR="00CA0220" w:rsidRPr="006E52B1">
        <w:rPr>
          <w:rFonts w:asciiTheme="majorHAnsi" w:hAnsiTheme="majorHAnsi" w:cs="Arial"/>
          <w:b/>
          <w:i/>
          <w:szCs w:val="24"/>
          <w:u w:val="single"/>
        </w:rPr>
        <w:t>Units</w:t>
      </w:r>
      <w:r w:rsidR="00CA0220" w:rsidRPr="006E52B1">
        <w:rPr>
          <w:rFonts w:asciiTheme="majorHAnsi" w:hAnsiTheme="majorHAnsi" w:cs="Arial"/>
          <w:b/>
          <w:i/>
          <w:szCs w:val="24"/>
        </w:rPr>
        <w:tab/>
      </w:r>
      <w:r w:rsidR="00743175" w:rsidRPr="006E52B1">
        <w:rPr>
          <w:rFonts w:asciiTheme="majorHAnsi" w:hAnsiTheme="majorHAnsi" w:cs="Arial"/>
          <w:b/>
          <w:i/>
          <w:szCs w:val="24"/>
        </w:rPr>
        <w:tab/>
      </w:r>
      <w:r w:rsidR="00CA0220" w:rsidRPr="006E52B1">
        <w:rPr>
          <w:rFonts w:asciiTheme="majorHAnsi" w:hAnsiTheme="majorHAnsi" w:cs="Arial"/>
          <w:b/>
          <w:i/>
          <w:szCs w:val="24"/>
          <w:u w:val="single"/>
        </w:rPr>
        <w:t>Text chapters</w:t>
      </w:r>
      <w:r w:rsidR="00CA0220" w:rsidRPr="006E52B1">
        <w:rPr>
          <w:rFonts w:asciiTheme="majorHAnsi" w:hAnsiTheme="majorHAnsi" w:cs="Arial"/>
          <w:b/>
          <w:i/>
          <w:szCs w:val="24"/>
        </w:rPr>
        <w:tab/>
        <w:t xml:space="preserve">         </w:t>
      </w:r>
    </w:p>
    <w:p w:rsidR="00743175" w:rsidRPr="006E52B1" w:rsidRDefault="00743175" w:rsidP="00CA0220">
      <w:pPr>
        <w:pStyle w:val="Heading1"/>
        <w:tabs>
          <w:tab w:val="left" w:pos="2160"/>
          <w:tab w:val="left" w:pos="6120"/>
          <w:tab w:val="left" w:pos="7020"/>
          <w:tab w:val="left" w:pos="7920"/>
        </w:tabs>
        <w:rPr>
          <w:rFonts w:asciiTheme="majorHAnsi" w:hAnsiTheme="majorHAnsi" w:cs="Arial"/>
          <w:b w:val="0"/>
          <w:i w:val="0"/>
          <w:sz w:val="24"/>
          <w:szCs w:val="24"/>
          <w:u w:val="none"/>
        </w:rPr>
      </w:pPr>
    </w:p>
    <w:p w:rsidR="00CA0220" w:rsidRPr="006E52B1" w:rsidRDefault="00FA45A9" w:rsidP="00CA0220">
      <w:pPr>
        <w:pStyle w:val="Heading1"/>
        <w:tabs>
          <w:tab w:val="left" w:pos="2160"/>
          <w:tab w:val="left" w:pos="6120"/>
          <w:tab w:val="left" w:pos="7020"/>
          <w:tab w:val="left" w:pos="7920"/>
        </w:tabs>
        <w:rPr>
          <w:rFonts w:asciiTheme="majorHAnsi" w:hAnsiTheme="majorHAnsi" w:cs="Arial"/>
          <w:b w:val="0"/>
          <w:i w:val="0"/>
          <w:sz w:val="24"/>
          <w:szCs w:val="24"/>
          <w:u w:val="none"/>
        </w:rPr>
      </w:pPr>
      <w:r>
        <w:rPr>
          <w:rFonts w:asciiTheme="majorHAnsi" w:hAnsiTheme="majorHAnsi" w:cs="Arial"/>
          <w:b w:val="0"/>
          <w:i w:val="0"/>
          <w:sz w:val="24"/>
          <w:szCs w:val="24"/>
          <w:u w:val="none"/>
        </w:rPr>
        <w:t>Sept. 5 and 6</w:t>
      </w:r>
      <w:r w:rsidR="00CA0220" w:rsidRPr="006E52B1">
        <w:rPr>
          <w:rFonts w:asciiTheme="majorHAnsi" w:hAnsiTheme="majorHAnsi" w:cs="Arial"/>
          <w:b w:val="0"/>
          <w:i w:val="0"/>
          <w:sz w:val="24"/>
          <w:szCs w:val="24"/>
          <w:u w:val="none"/>
        </w:rPr>
        <w:tab/>
        <w:t xml:space="preserve">Introduction </w:t>
      </w:r>
      <w:r>
        <w:rPr>
          <w:rFonts w:asciiTheme="majorHAnsi" w:hAnsiTheme="majorHAnsi" w:cs="Arial"/>
          <w:b w:val="0"/>
          <w:i w:val="0"/>
          <w:sz w:val="24"/>
          <w:szCs w:val="24"/>
          <w:u w:val="none"/>
        </w:rPr>
        <w:t>and baseline SLO assessment</w:t>
      </w:r>
      <w:r w:rsidR="00B3716A" w:rsidRPr="006E52B1">
        <w:rPr>
          <w:rFonts w:asciiTheme="majorHAnsi" w:hAnsiTheme="majorHAnsi" w:cs="Arial"/>
          <w:b w:val="0"/>
          <w:i w:val="0"/>
          <w:sz w:val="24"/>
          <w:szCs w:val="24"/>
          <w:u w:val="none"/>
        </w:rPr>
        <w:tab/>
      </w:r>
      <w:r w:rsidR="00B3716A" w:rsidRPr="006E52B1">
        <w:rPr>
          <w:rFonts w:asciiTheme="majorHAnsi" w:hAnsiTheme="majorHAnsi" w:cs="Arial"/>
          <w:b w:val="0"/>
          <w:i w:val="0"/>
          <w:sz w:val="24"/>
          <w:szCs w:val="24"/>
          <w:u w:val="none"/>
        </w:rPr>
        <w:tab/>
      </w:r>
      <w:r w:rsidR="00B3716A" w:rsidRPr="006E52B1">
        <w:rPr>
          <w:rFonts w:asciiTheme="majorHAnsi" w:hAnsiTheme="majorHAnsi" w:cs="Arial"/>
          <w:b w:val="0"/>
          <w:i w:val="0"/>
          <w:sz w:val="24"/>
          <w:szCs w:val="24"/>
          <w:u w:val="none"/>
        </w:rPr>
        <w:tab/>
      </w:r>
      <w:r w:rsidR="00B3716A" w:rsidRPr="006E52B1">
        <w:rPr>
          <w:rFonts w:asciiTheme="majorHAnsi" w:hAnsiTheme="majorHAnsi" w:cs="Arial"/>
          <w:b w:val="0"/>
          <w:i w:val="0"/>
          <w:sz w:val="24"/>
          <w:szCs w:val="24"/>
          <w:u w:val="none"/>
        </w:rPr>
        <w:tab/>
      </w:r>
      <w:r w:rsidR="00B3716A" w:rsidRPr="006E52B1">
        <w:rPr>
          <w:rFonts w:asciiTheme="majorHAnsi" w:hAnsiTheme="majorHAnsi" w:cs="Arial"/>
          <w:b w:val="0"/>
          <w:i w:val="0"/>
          <w:sz w:val="24"/>
          <w:szCs w:val="24"/>
          <w:u w:val="none"/>
        </w:rPr>
        <w:tab/>
      </w:r>
    </w:p>
    <w:p w:rsidR="00100F51" w:rsidRPr="006E52B1" w:rsidRDefault="00FA45A9" w:rsidP="00CA0220">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Sept. 7-22</w:t>
      </w:r>
      <w:r w:rsidR="00CA0220" w:rsidRPr="006E52B1">
        <w:rPr>
          <w:rFonts w:asciiTheme="majorHAnsi" w:hAnsiTheme="majorHAnsi" w:cs="Arial"/>
          <w:sz w:val="24"/>
          <w:szCs w:val="24"/>
        </w:rPr>
        <w:tab/>
      </w:r>
      <w:r w:rsidR="006F5CF2" w:rsidRPr="006E52B1">
        <w:rPr>
          <w:rFonts w:asciiTheme="majorHAnsi" w:hAnsiTheme="majorHAnsi" w:cs="Arial"/>
          <w:sz w:val="24"/>
          <w:szCs w:val="24"/>
        </w:rPr>
        <w:t>Wellness</w:t>
      </w:r>
      <w:r w:rsidR="006F5CF2" w:rsidRPr="006E52B1">
        <w:rPr>
          <w:rFonts w:asciiTheme="majorHAnsi" w:hAnsiTheme="majorHAnsi" w:cs="Arial"/>
          <w:sz w:val="24"/>
          <w:szCs w:val="24"/>
        </w:rPr>
        <w:tab/>
      </w:r>
      <w:r w:rsidR="008847C5" w:rsidRPr="006E52B1">
        <w:rPr>
          <w:rFonts w:asciiTheme="majorHAnsi" w:hAnsiTheme="majorHAnsi" w:cs="Arial"/>
          <w:sz w:val="24"/>
          <w:szCs w:val="24"/>
        </w:rPr>
        <w:tab/>
      </w:r>
      <w:r w:rsidR="00743175" w:rsidRPr="006E52B1">
        <w:rPr>
          <w:rFonts w:asciiTheme="majorHAnsi" w:hAnsiTheme="majorHAnsi" w:cs="Arial"/>
          <w:sz w:val="24"/>
          <w:szCs w:val="24"/>
        </w:rPr>
        <w:tab/>
      </w:r>
      <w:r w:rsidR="00B83290" w:rsidRPr="006E52B1">
        <w:rPr>
          <w:rFonts w:asciiTheme="majorHAnsi" w:hAnsiTheme="majorHAnsi" w:cs="Arial"/>
          <w:sz w:val="24"/>
          <w:szCs w:val="24"/>
        </w:rPr>
        <w:t xml:space="preserve">1, </w:t>
      </w:r>
      <w:r w:rsidR="006F5CF2" w:rsidRPr="006E52B1">
        <w:rPr>
          <w:rFonts w:asciiTheme="majorHAnsi" w:hAnsiTheme="majorHAnsi" w:cs="Arial"/>
          <w:sz w:val="24"/>
          <w:szCs w:val="24"/>
        </w:rPr>
        <w:t>22, 23</w:t>
      </w:r>
      <w:r w:rsidR="007C0966" w:rsidRPr="006E52B1">
        <w:rPr>
          <w:rFonts w:asciiTheme="majorHAnsi" w:hAnsiTheme="majorHAnsi" w:cs="Arial"/>
          <w:sz w:val="24"/>
          <w:szCs w:val="24"/>
        </w:rPr>
        <w:tab/>
      </w:r>
    </w:p>
    <w:p w:rsidR="00441887" w:rsidRPr="006E52B1" w:rsidRDefault="00441887" w:rsidP="00441887">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Sept. 14</w:t>
      </w:r>
      <w:r w:rsidRPr="006E52B1">
        <w:rPr>
          <w:rFonts w:asciiTheme="majorHAnsi" w:hAnsiTheme="majorHAnsi" w:cs="Arial"/>
          <w:sz w:val="24"/>
          <w:szCs w:val="24"/>
        </w:rPr>
        <w:tab/>
      </w:r>
      <w:r>
        <w:rPr>
          <w:rFonts w:asciiTheme="majorHAnsi" w:hAnsiTheme="majorHAnsi" w:cs="Arial"/>
          <w:sz w:val="24"/>
          <w:szCs w:val="24"/>
        </w:rPr>
        <w:t>Wellness Reading Comprehension Questions</w:t>
      </w:r>
    </w:p>
    <w:p w:rsidR="00841F39" w:rsidRPr="006E52B1" w:rsidRDefault="00FA45A9" w:rsidP="00CA0220">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Sept.</w:t>
      </w:r>
      <w:r w:rsidR="00441887">
        <w:rPr>
          <w:rFonts w:asciiTheme="majorHAnsi" w:hAnsiTheme="majorHAnsi" w:cs="Arial"/>
          <w:sz w:val="24"/>
          <w:szCs w:val="24"/>
        </w:rPr>
        <w:t xml:space="preserve"> 19</w:t>
      </w:r>
      <w:r w:rsidR="00743175" w:rsidRPr="006E52B1">
        <w:rPr>
          <w:rFonts w:asciiTheme="majorHAnsi" w:hAnsiTheme="majorHAnsi" w:cs="Arial"/>
          <w:sz w:val="24"/>
          <w:szCs w:val="24"/>
        </w:rPr>
        <w:tab/>
        <w:t xml:space="preserve">Wellness </w:t>
      </w:r>
      <w:r w:rsidR="00441887">
        <w:rPr>
          <w:rFonts w:asciiTheme="majorHAnsi" w:hAnsiTheme="majorHAnsi" w:cs="Arial"/>
          <w:sz w:val="24"/>
          <w:szCs w:val="24"/>
        </w:rPr>
        <w:t>blog</w:t>
      </w:r>
      <w:r w:rsidR="00841F39" w:rsidRPr="006E52B1">
        <w:rPr>
          <w:rFonts w:asciiTheme="majorHAnsi" w:hAnsiTheme="majorHAnsi" w:cs="Arial"/>
          <w:sz w:val="24"/>
          <w:szCs w:val="24"/>
        </w:rPr>
        <w:tab/>
      </w:r>
      <w:r w:rsidR="00841F39" w:rsidRPr="006E52B1">
        <w:rPr>
          <w:rFonts w:asciiTheme="majorHAnsi" w:hAnsiTheme="majorHAnsi" w:cs="Arial"/>
          <w:sz w:val="24"/>
          <w:szCs w:val="24"/>
        </w:rPr>
        <w:tab/>
      </w:r>
    </w:p>
    <w:p w:rsidR="00CA0220" w:rsidRDefault="00FA45A9" w:rsidP="00CA0220">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Sept. 21</w:t>
      </w:r>
      <w:r w:rsidR="00CA0220" w:rsidRPr="006E52B1">
        <w:rPr>
          <w:rFonts w:asciiTheme="majorHAnsi" w:hAnsiTheme="majorHAnsi" w:cs="Arial"/>
          <w:sz w:val="24"/>
          <w:szCs w:val="24"/>
        </w:rPr>
        <w:tab/>
      </w:r>
      <w:r w:rsidR="00605458" w:rsidRPr="006E52B1">
        <w:rPr>
          <w:rFonts w:asciiTheme="majorHAnsi" w:hAnsiTheme="majorHAnsi" w:cs="Arial"/>
          <w:sz w:val="24"/>
          <w:szCs w:val="24"/>
        </w:rPr>
        <w:t>Un</w:t>
      </w:r>
      <w:r w:rsidR="00CA0220" w:rsidRPr="006E52B1">
        <w:rPr>
          <w:rFonts w:asciiTheme="majorHAnsi" w:hAnsiTheme="majorHAnsi" w:cs="Arial"/>
          <w:sz w:val="24"/>
          <w:szCs w:val="24"/>
        </w:rPr>
        <w:t>it exam</w:t>
      </w:r>
    </w:p>
    <w:p w:rsidR="008847C5" w:rsidRPr="006E52B1" w:rsidRDefault="00441887" w:rsidP="00CA0220">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Sept. 24-Oct. 12</w:t>
      </w:r>
      <w:r w:rsidR="00CA0220" w:rsidRPr="006E52B1">
        <w:rPr>
          <w:rFonts w:asciiTheme="majorHAnsi" w:hAnsiTheme="majorHAnsi" w:cs="Arial"/>
          <w:sz w:val="24"/>
          <w:szCs w:val="24"/>
        </w:rPr>
        <w:tab/>
        <w:t>Nutrition/Fitness</w:t>
      </w:r>
      <w:r w:rsidR="00CA0220" w:rsidRPr="006E52B1">
        <w:rPr>
          <w:rFonts w:asciiTheme="majorHAnsi" w:hAnsiTheme="majorHAnsi" w:cs="Arial"/>
          <w:sz w:val="24"/>
          <w:szCs w:val="24"/>
        </w:rPr>
        <w:tab/>
      </w:r>
      <w:r w:rsidR="00CA0220" w:rsidRPr="006E52B1">
        <w:rPr>
          <w:rFonts w:asciiTheme="majorHAnsi" w:hAnsiTheme="majorHAnsi" w:cs="Arial"/>
          <w:sz w:val="24"/>
          <w:szCs w:val="24"/>
        </w:rPr>
        <w:tab/>
        <w:t>8, 9, 10</w:t>
      </w:r>
      <w:r w:rsidR="00CA0220" w:rsidRPr="006E52B1">
        <w:rPr>
          <w:rFonts w:asciiTheme="majorHAnsi" w:hAnsiTheme="majorHAnsi" w:cs="Arial"/>
          <w:sz w:val="24"/>
          <w:szCs w:val="24"/>
        </w:rPr>
        <w:tab/>
      </w:r>
    </w:p>
    <w:p w:rsidR="00B12E4A" w:rsidRPr="006E52B1" w:rsidRDefault="00441887" w:rsidP="00743175">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Oct. 3</w:t>
      </w:r>
      <w:r w:rsidR="00B12E4A" w:rsidRPr="006E52B1">
        <w:rPr>
          <w:rFonts w:asciiTheme="majorHAnsi" w:hAnsiTheme="majorHAnsi" w:cs="Arial"/>
          <w:sz w:val="24"/>
          <w:szCs w:val="24"/>
        </w:rPr>
        <w:t xml:space="preserve"> </w:t>
      </w:r>
      <w:r w:rsidR="00B12E4A" w:rsidRPr="006E52B1">
        <w:rPr>
          <w:rFonts w:asciiTheme="majorHAnsi" w:hAnsiTheme="majorHAnsi" w:cs="Arial"/>
          <w:sz w:val="24"/>
          <w:szCs w:val="24"/>
        </w:rPr>
        <w:tab/>
        <w:t xml:space="preserve">Nutrition </w:t>
      </w:r>
      <w:r>
        <w:rPr>
          <w:rFonts w:asciiTheme="majorHAnsi" w:hAnsiTheme="majorHAnsi" w:cs="Arial"/>
          <w:sz w:val="24"/>
          <w:szCs w:val="24"/>
        </w:rPr>
        <w:t>Reading Comprehension Questions</w:t>
      </w:r>
    </w:p>
    <w:p w:rsidR="00743175" w:rsidRPr="006E52B1" w:rsidRDefault="00441887" w:rsidP="00743175">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Oct. 10</w:t>
      </w:r>
      <w:r w:rsidR="00562CCE" w:rsidRPr="006E52B1">
        <w:rPr>
          <w:rFonts w:asciiTheme="majorHAnsi" w:hAnsiTheme="majorHAnsi" w:cs="Arial"/>
          <w:sz w:val="24"/>
          <w:szCs w:val="24"/>
        </w:rPr>
        <w:tab/>
      </w:r>
      <w:r>
        <w:rPr>
          <w:rFonts w:asciiTheme="majorHAnsi" w:hAnsiTheme="majorHAnsi" w:cs="Arial"/>
          <w:sz w:val="24"/>
          <w:szCs w:val="24"/>
        </w:rPr>
        <w:t>Nutrition/fitness blog</w:t>
      </w:r>
    </w:p>
    <w:p w:rsidR="00743175" w:rsidRPr="006E52B1" w:rsidRDefault="00441887" w:rsidP="00743175">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Oct. 12</w:t>
      </w:r>
      <w:r w:rsidR="00B12E4A" w:rsidRPr="006E52B1">
        <w:rPr>
          <w:rFonts w:asciiTheme="majorHAnsi" w:hAnsiTheme="majorHAnsi" w:cs="Arial"/>
          <w:sz w:val="24"/>
          <w:szCs w:val="24"/>
        </w:rPr>
        <w:tab/>
        <w:t>Nutrition/fitness unit exam</w:t>
      </w:r>
    </w:p>
    <w:p w:rsidR="00B12E4A" w:rsidRPr="006E52B1" w:rsidRDefault="00441887" w:rsidP="00CA0220">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Oct. 15-31</w:t>
      </w:r>
      <w:r w:rsidR="00B12E4A" w:rsidRPr="006E52B1">
        <w:rPr>
          <w:rFonts w:asciiTheme="majorHAnsi" w:hAnsiTheme="majorHAnsi" w:cs="Arial"/>
          <w:sz w:val="24"/>
          <w:szCs w:val="24"/>
        </w:rPr>
        <w:tab/>
        <w:t>Disease prevention</w:t>
      </w:r>
    </w:p>
    <w:p w:rsidR="00562CCE" w:rsidRPr="006E52B1" w:rsidRDefault="00BC740F" w:rsidP="00CA0220">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Oct. 24</w:t>
      </w:r>
      <w:r w:rsidR="00441887">
        <w:rPr>
          <w:rFonts w:asciiTheme="majorHAnsi" w:hAnsiTheme="majorHAnsi" w:cs="Arial"/>
          <w:sz w:val="24"/>
          <w:szCs w:val="24"/>
        </w:rPr>
        <w:tab/>
        <w:t>Disease prevention Reading Comprehension Questions</w:t>
      </w:r>
      <w:r w:rsidR="00B12E4A" w:rsidRPr="006E52B1">
        <w:rPr>
          <w:rFonts w:asciiTheme="majorHAnsi" w:hAnsiTheme="majorHAnsi" w:cs="Arial"/>
          <w:sz w:val="24"/>
          <w:szCs w:val="24"/>
        </w:rPr>
        <w:tab/>
        <w:t>15, 16, 17, 18</w:t>
      </w:r>
    </w:p>
    <w:p w:rsidR="00CA0220" w:rsidRPr="006E52B1" w:rsidRDefault="00BC740F" w:rsidP="00CA0220">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Oct. 29</w:t>
      </w:r>
      <w:r>
        <w:rPr>
          <w:rFonts w:asciiTheme="majorHAnsi" w:hAnsiTheme="majorHAnsi" w:cs="Arial"/>
          <w:sz w:val="24"/>
          <w:szCs w:val="24"/>
        </w:rPr>
        <w:tab/>
        <w:t>Disease prevention blog</w:t>
      </w:r>
      <w:r w:rsidR="007C0966" w:rsidRPr="006E52B1">
        <w:rPr>
          <w:rFonts w:asciiTheme="majorHAnsi" w:hAnsiTheme="majorHAnsi" w:cs="Arial"/>
          <w:sz w:val="24"/>
          <w:szCs w:val="24"/>
        </w:rPr>
        <w:tab/>
      </w:r>
    </w:p>
    <w:p w:rsidR="00CA0220" w:rsidRPr="006E52B1" w:rsidRDefault="00BC740F" w:rsidP="00CA0220">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Oct. 31</w:t>
      </w:r>
      <w:r w:rsidR="00CA0220" w:rsidRPr="006E52B1">
        <w:rPr>
          <w:rFonts w:asciiTheme="majorHAnsi" w:hAnsiTheme="majorHAnsi" w:cs="Arial"/>
          <w:sz w:val="24"/>
          <w:szCs w:val="24"/>
        </w:rPr>
        <w:tab/>
      </w:r>
      <w:r w:rsidR="00B12E4A" w:rsidRPr="006E52B1">
        <w:rPr>
          <w:rFonts w:asciiTheme="majorHAnsi" w:hAnsiTheme="majorHAnsi" w:cs="Arial"/>
          <w:sz w:val="24"/>
          <w:szCs w:val="24"/>
        </w:rPr>
        <w:t>Disease Prevention</w:t>
      </w:r>
      <w:r w:rsidR="00CA0220" w:rsidRPr="006E52B1">
        <w:rPr>
          <w:rFonts w:asciiTheme="majorHAnsi" w:hAnsiTheme="majorHAnsi" w:cs="Arial"/>
          <w:sz w:val="24"/>
          <w:szCs w:val="24"/>
        </w:rPr>
        <w:t xml:space="preserve"> unit exam</w:t>
      </w:r>
      <w:r w:rsidR="007C0966" w:rsidRPr="006E52B1">
        <w:rPr>
          <w:rFonts w:asciiTheme="majorHAnsi" w:hAnsiTheme="majorHAnsi" w:cs="Arial"/>
          <w:sz w:val="24"/>
          <w:szCs w:val="24"/>
        </w:rPr>
        <w:tab/>
      </w:r>
    </w:p>
    <w:p w:rsidR="00CA0220" w:rsidRPr="006E52B1" w:rsidRDefault="00BC740F" w:rsidP="00CA0220">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Nov. 1-21</w:t>
      </w:r>
      <w:r w:rsidR="00CA0220" w:rsidRPr="006E52B1">
        <w:rPr>
          <w:rFonts w:asciiTheme="majorHAnsi" w:hAnsiTheme="majorHAnsi" w:cs="Arial"/>
          <w:sz w:val="24"/>
          <w:szCs w:val="24"/>
        </w:rPr>
        <w:tab/>
      </w:r>
      <w:r w:rsidR="00826DB5" w:rsidRPr="006E52B1">
        <w:rPr>
          <w:rFonts w:asciiTheme="majorHAnsi" w:hAnsiTheme="majorHAnsi" w:cs="Arial"/>
          <w:sz w:val="24"/>
          <w:szCs w:val="24"/>
        </w:rPr>
        <w:t>Chemical Substances</w:t>
      </w:r>
      <w:r w:rsidR="00CA0220" w:rsidRPr="006E52B1">
        <w:rPr>
          <w:rFonts w:asciiTheme="majorHAnsi" w:hAnsiTheme="majorHAnsi" w:cs="Arial"/>
          <w:sz w:val="24"/>
          <w:szCs w:val="24"/>
        </w:rPr>
        <w:tab/>
      </w:r>
      <w:r w:rsidR="007C0966" w:rsidRPr="006E52B1">
        <w:rPr>
          <w:rFonts w:asciiTheme="majorHAnsi" w:hAnsiTheme="majorHAnsi" w:cs="Arial"/>
          <w:sz w:val="24"/>
          <w:szCs w:val="24"/>
        </w:rPr>
        <w:tab/>
      </w:r>
      <w:r w:rsidR="00CA0220" w:rsidRPr="006E52B1">
        <w:rPr>
          <w:rFonts w:asciiTheme="majorHAnsi" w:hAnsiTheme="majorHAnsi" w:cs="Arial"/>
          <w:sz w:val="24"/>
          <w:szCs w:val="24"/>
        </w:rPr>
        <w:tab/>
      </w:r>
    </w:p>
    <w:p w:rsidR="00A660C2" w:rsidRPr="006E52B1" w:rsidRDefault="00BC740F" w:rsidP="00CA0220">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Nov. 9</w:t>
      </w:r>
      <w:r w:rsidR="00A660C2" w:rsidRPr="006E52B1">
        <w:rPr>
          <w:rFonts w:asciiTheme="majorHAnsi" w:hAnsiTheme="majorHAnsi" w:cs="Arial"/>
          <w:sz w:val="24"/>
          <w:szCs w:val="24"/>
        </w:rPr>
        <w:tab/>
      </w:r>
      <w:r w:rsidR="00826DB5">
        <w:rPr>
          <w:rFonts w:asciiTheme="majorHAnsi" w:hAnsiTheme="majorHAnsi" w:cs="Arial"/>
          <w:sz w:val="24"/>
          <w:szCs w:val="24"/>
        </w:rPr>
        <w:t xml:space="preserve">Chemical Substances </w:t>
      </w:r>
      <w:r>
        <w:rPr>
          <w:rFonts w:asciiTheme="majorHAnsi" w:hAnsiTheme="majorHAnsi" w:cs="Arial"/>
          <w:sz w:val="24"/>
          <w:szCs w:val="24"/>
        </w:rPr>
        <w:t>Reading Comprehension Questions</w:t>
      </w:r>
      <w:r w:rsidR="00826DB5">
        <w:rPr>
          <w:rFonts w:asciiTheme="majorHAnsi" w:hAnsiTheme="majorHAnsi" w:cs="Arial"/>
          <w:sz w:val="24"/>
          <w:szCs w:val="24"/>
        </w:rPr>
        <w:t xml:space="preserve"> 1</w:t>
      </w:r>
      <w:r w:rsidR="00826DB5" w:rsidRPr="006E52B1">
        <w:rPr>
          <w:rFonts w:asciiTheme="majorHAnsi" w:hAnsiTheme="majorHAnsi" w:cs="Arial"/>
          <w:sz w:val="24"/>
          <w:szCs w:val="24"/>
        </w:rPr>
        <w:t>1, 12, 13, 14</w:t>
      </w:r>
    </w:p>
    <w:p w:rsidR="004403FB" w:rsidRPr="006E52B1" w:rsidRDefault="00BC740F" w:rsidP="004403FB">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Nov. 19</w:t>
      </w:r>
      <w:r w:rsidR="004403FB" w:rsidRPr="006E52B1">
        <w:rPr>
          <w:rFonts w:asciiTheme="majorHAnsi" w:hAnsiTheme="majorHAnsi" w:cs="Arial"/>
          <w:sz w:val="24"/>
          <w:szCs w:val="24"/>
        </w:rPr>
        <w:tab/>
      </w:r>
      <w:r w:rsidR="00826DB5" w:rsidRPr="006E52B1">
        <w:rPr>
          <w:rFonts w:asciiTheme="majorHAnsi" w:hAnsiTheme="majorHAnsi" w:cs="Arial"/>
          <w:sz w:val="24"/>
          <w:szCs w:val="24"/>
        </w:rPr>
        <w:t xml:space="preserve">Chemical Substances </w:t>
      </w:r>
      <w:r>
        <w:rPr>
          <w:rFonts w:asciiTheme="majorHAnsi" w:hAnsiTheme="majorHAnsi" w:cs="Arial"/>
          <w:sz w:val="24"/>
          <w:szCs w:val="24"/>
        </w:rPr>
        <w:t>blog</w:t>
      </w:r>
      <w:r w:rsidRPr="006E52B1">
        <w:rPr>
          <w:rFonts w:asciiTheme="majorHAnsi" w:hAnsiTheme="majorHAnsi" w:cs="Arial"/>
          <w:sz w:val="24"/>
          <w:szCs w:val="24"/>
        </w:rPr>
        <w:t xml:space="preserve"> </w:t>
      </w:r>
    </w:p>
    <w:p w:rsidR="00CA0220" w:rsidRPr="006E52B1" w:rsidRDefault="00BC740F" w:rsidP="00CA0220">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Nov. 21</w:t>
      </w:r>
      <w:r w:rsidR="00216AD1" w:rsidRPr="006E52B1">
        <w:rPr>
          <w:rFonts w:asciiTheme="majorHAnsi" w:hAnsiTheme="majorHAnsi" w:cs="Arial"/>
          <w:sz w:val="24"/>
          <w:szCs w:val="24"/>
        </w:rPr>
        <w:tab/>
      </w:r>
      <w:r w:rsidR="00826DB5" w:rsidRPr="006E52B1">
        <w:rPr>
          <w:rFonts w:asciiTheme="majorHAnsi" w:hAnsiTheme="majorHAnsi" w:cs="Arial"/>
          <w:sz w:val="24"/>
          <w:szCs w:val="24"/>
        </w:rPr>
        <w:t xml:space="preserve">Chemical Substances </w:t>
      </w:r>
      <w:r w:rsidR="00216AD1" w:rsidRPr="006E52B1">
        <w:rPr>
          <w:rFonts w:asciiTheme="majorHAnsi" w:hAnsiTheme="majorHAnsi" w:cs="Arial"/>
          <w:sz w:val="24"/>
          <w:szCs w:val="24"/>
        </w:rPr>
        <w:t>unit exam</w:t>
      </w:r>
    </w:p>
    <w:p w:rsidR="00A660C2" w:rsidRPr="006E52B1" w:rsidRDefault="00BC740F" w:rsidP="00100F51">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Nov. 26-Dec. 14</w:t>
      </w:r>
      <w:r w:rsidR="008847C5" w:rsidRPr="006E52B1">
        <w:rPr>
          <w:rFonts w:asciiTheme="majorHAnsi" w:hAnsiTheme="majorHAnsi" w:cs="Arial"/>
          <w:sz w:val="24"/>
          <w:szCs w:val="24"/>
        </w:rPr>
        <w:tab/>
      </w:r>
      <w:r w:rsidR="00826DB5" w:rsidRPr="006E52B1">
        <w:rPr>
          <w:rFonts w:asciiTheme="majorHAnsi" w:hAnsiTheme="majorHAnsi" w:cs="Arial"/>
          <w:sz w:val="24"/>
          <w:szCs w:val="24"/>
        </w:rPr>
        <w:t>Mental Health</w:t>
      </w:r>
      <w:r w:rsidR="00826DB5">
        <w:rPr>
          <w:rFonts w:asciiTheme="majorHAnsi" w:hAnsiTheme="majorHAnsi" w:cs="Arial"/>
          <w:sz w:val="24"/>
          <w:szCs w:val="24"/>
        </w:rPr>
        <w:tab/>
      </w:r>
      <w:r w:rsidR="00100F51" w:rsidRPr="006E52B1">
        <w:rPr>
          <w:rFonts w:asciiTheme="majorHAnsi" w:hAnsiTheme="majorHAnsi" w:cs="Arial"/>
          <w:sz w:val="24"/>
          <w:szCs w:val="24"/>
        </w:rPr>
        <w:tab/>
      </w:r>
      <w:r w:rsidR="00100F51" w:rsidRPr="006E52B1">
        <w:rPr>
          <w:rFonts w:asciiTheme="majorHAnsi" w:hAnsiTheme="majorHAnsi" w:cs="Arial"/>
          <w:sz w:val="24"/>
          <w:szCs w:val="24"/>
        </w:rPr>
        <w:tab/>
      </w:r>
      <w:r w:rsidR="00826DB5" w:rsidRPr="006E52B1">
        <w:rPr>
          <w:rFonts w:asciiTheme="majorHAnsi" w:hAnsiTheme="majorHAnsi" w:cs="Arial"/>
          <w:sz w:val="24"/>
          <w:szCs w:val="24"/>
        </w:rPr>
        <w:t>2, 3, 19, 20</w:t>
      </w:r>
      <w:r w:rsidR="00100F51" w:rsidRPr="006E52B1">
        <w:rPr>
          <w:rFonts w:asciiTheme="majorHAnsi" w:hAnsiTheme="majorHAnsi" w:cs="Arial"/>
          <w:sz w:val="24"/>
          <w:szCs w:val="24"/>
        </w:rPr>
        <w:tab/>
      </w:r>
    </w:p>
    <w:p w:rsidR="00562CCE" w:rsidRPr="006E52B1" w:rsidRDefault="00BC740F" w:rsidP="00100F51">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Dec. 7</w:t>
      </w:r>
      <w:r w:rsidR="00562CCE" w:rsidRPr="006E52B1">
        <w:rPr>
          <w:rFonts w:asciiTheme="majorHAnsi" w:hAnsiTheme="majorHAnsi" w:cs="Arial"/>
          <w:sz w:val="24"/>
          <w:szCs w:val="24"/>
        </w:rPr>
        <w:tab/>
      </w:r>
      <w:r w:rsidR="00826DB5" w:rsidRPr="006E52B1">
        <w:rPr>
          <w:rFonts w:asciiTheme="majorHAnsi" w:hAnsiTheme="majorHAnsi" w:cs="Arial"/>
          <w:sz w:val="24"/>
          <w:szCs w:val="24"/>
        </w:rPr>
        <w:t>Mental Health</w:t>
      </w:r>
      <w:r w:rsidR="00826DB5">
        <w:rPr>
          <w:rFonts w:asciiTheme="majorHAnsi" w:hAnsiTheme="majorHAnsi" w:cs="Arial"/>
          <w:sz w:val="24"/>
          <w:szCs w:val="24"/>
        </w:rPr>
        <w:t xml:space="preserve"> </w:t>
      </w:r>
      <w:r>
        <w:rPr>
          <w:rFonts w:asciiTheme="majorHAnsi" w:hAnsiTheme="majorHAnsi" w:cs="Arial"/>
          <w:sz w:val="24"/>
          <w:szCs w:val="24"/>
        </w:rPr>
        <w:t>Reading Comprehension Questions</w:t>
      </w:r>
    </w:p>
    <w:p w:rsidR="004403FB" w:rsidRPr="006E52B1" w:rsidRDefault="00BC740F" w:rsidP="00100F51">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Dec. 12</w:t>
      </w:r>
      <w:r w:rsidR="004403FB" w:rsidRPr="006E52B1">
        <w:rPr>
          <w:rFonts w:asciiTheme="majorHAnsi" w:hAnsiTheme="majorHAnsi" w:cs="Arial"/>
          <w:sz w:val="24"/>
          <w:szCs w:val="24"/>
        </w:rPr>
        <w:tab/>
      </w:r>
      <w:r w:rsidR="00826DB5" w:rsidRPr="006E52B1">
        <w:rPr>
          <w:rFonts w:asciiTheme="majorHAnsi" w:hAnsiTheme="majorHAnsi" w:cs="Arial"/>
          <w:sz w:val="24"/>
          <w:szCs w:val="24"/>
        </w:rPr>
        <w:t>Mental Health</w:t>
      </w:r>
      <w:r w:rsidR="00826DB5">
        <w:rPr>
          <w:rFonts w:asciiTheme="majorHAnsi" w:hAnsiTheme="majorHAnsi" w:cs="Arial"/>
          <w:sz w:val="24"/>
          <w:szCs w:val="24"/>
        </w:rPr>
        <w:t xml:space="preserve"> </w:t>
      </w:r>
      <w:r>
        <w:rPr>
          <w:rFonts w:asciiTheme="majorHAnsi" w:hAnsiTheme="majorHAnsi" w:cs="Arial"/>
          <w:sz w:val="24"/>
          <w:szCs w:val="24"/>
        </w:rPr>
        <w:t>blog</w:t>
      </w:r>
    </w:p>
    <w:p w:rsidR="00562CCE" w:rsidRPr="006E52B1" w:rsidRDefault="00BC740F" w:rsidP="00100F51">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Dec. 14</w:t>
      </w:r>
      <w:r w:rsidR="00562CCE" w:rsidRPr="006E52B1">
        <w:rPr>
          <w:rFonts w:asciiTheme="majorHAnsi" w:hAnsiTheme="majorHAnsi" w:cs="Arial"/>
          <w:sz w:val="24"/>
          <w:szCs w:val="24"/>
        </w:rPr>
        <w:tab/>
      </w:r>
      <w:r w:rsidR="00826DB5" w:rsidRPr="006E52B1">
        <w:rPr>
          <w:rFonts w:asciiTheme="majorHAnsi" w:hAnsiTheme="majorHAnsi" w:cs="Arial"/>
          <w:sz w:val="24"/>
          <w:szCs w:val="24"/>
        </w:rPr>
        <w:t xml:space="preserve">Mental Health </w:t>
      </w:r>
      <w:r w:rsidRPr="006E52B1">
        <w:rPr>
          <w:rFonts w:asciiTheme="majorHAnsi" w:hAnsiTheme="majorHAnsi" w:cs="Arial"/>
          <w:sz w:val="24"/>
          <w:szCs w:val="24"/>
        </w:rPr>
        <w:t>unit exam</w:t>
      </w:r>
    </w:p>
    <w:p w:rsidR="00100F51" w:rsidRPr="006E52B1" w:rsidRDefault="00BC740F" w:rsidP="00100F51">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Dec. 17-Jan. 11</w:t>
      </w:r>
      <w:r w:rsidR="00CA0220" w:rsidRPr="006E52B1">
        <w:rPr>
          <w:rFonts w:asciiTheme="majorHAnsi" w:hAnsiTheme="majorHAnsi" w:cs="Arial"/>
          <w:sz w:val="24"/>
          <w:szCs w:val="24"/>
        </w:rPr>
        <w:tab/>
      </w:r>
      <w:r>
        <w:rPr>
          <w:rFonts w:asciiTheme="majorHAnsi" w:hAnsiTheme="majorHAnsi" w:cs="Arial"/>
          <w:sz w:val="24"/>
          <w:szCs w:val="24"/>
        </w:rPr>
        <w:t>Healthy Relationships</w:t>
      </w:r>
      <w:r w:rsidR="00100F51" w:rsidRPr="006E52B1">
        <w:rPr>
          <w:rFonts w:asciiTheme="majorHAnsi" w:hAnsiTheme="majorHAnsi" w:cs="Arial"/>
          <w:sz w:val="24"/>
          <w:szCs w:val="24"/>
        </w:rPr>
        <w:tab/>
      </w:r>
      <w:r w:rsidR="00743175" w:rsidRPr="006E52B1">
        <w:rPr>
          <w:rFonts w:asciiTheme="majorHAnsi" w:hAnsiTheme="majorHAnsi" w:cs="Arial"/>
          <w:sz w:val="24"/>
          <w:szCs w:val="24"/>
        </w:rPr>
        <w:tab/>
      </w:r>
    </w:p>
    <w:p w:rsidR="00562CCE" w:rsidRPr="006E52B1" w:rsidRDefault="00AB0969" w:rsidP="00100F51">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Jan. 3</w:t>
      </w:r>
      <w:r w:rsidR="00562CCE" w:rsidRPr="006E52B1">
        <w:rPr>
          <w:rFonts w:asciiTheme="majorHAnsi" w:hAnsiTheme="majorHAnsi" w:cs="Arial"/>
          <w:sz w:val="24"/>
          <w:szCs w:val="24"/>
        </w:rPr>
        <w:tab/>
      </w:r>
      <w:r w:rsidR="00BC740F">
        <w:rPr>
          <w:rFonts w:asciiTheme="majorHAnsi" w:hAnsiTheme="majorHAnsi" w:cs="Arial"/>
          <w:sz w:val="24"/>
          <w:szCs w:val="24"/>
        </w:rPr>
        <w:t>Healthy Relationships Reading Comprehension Questions</w:t>
      </w:r>
    </w:p>
    <w:p w:rsidR="00A660C2" w:rsidRPr="006E52B1" w:rsidRDefault="00AB0969" w:rsidP="00100F51">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Jan. 9</w:t>
      </w:r>
      <w:r w:rsidR="00A660C2" w:rsidRPr="006E52B1">
        <w:rPr>
          <w:rFonts w:asciiTheme="majorHAnsi" w:hAnsiTheme="majorHAnsi" w:cs="Arial"/>
          <w:sz w:val="24"/>
          <w:szCs w:val="24"/>
        </w:rPr>
        <w:tab/>
      </w:r>
      <w:r w:rsidR="00BC740F">
        <w:rPr>
          <w:rFonts w:asciiTheme="majorHAnsi" w:hAnsiTheme="majorHAnsi" w:cs="Arial"/>
          <w:sz w:val="24"/>
          <w:szCs w:val="24"/>
        </w:rPr>
        <w:t>Healthy Relationships</w:t>
      </w:r>
      <w:r w:rsidR="00A660C2" w:rsidRPr="006E52B1">
        <w:rPr>
          <w:rFonts w:asciiTheme="majorHAnsi" w:hAnsiTheme="majorHAnsi" w:cs="Arial"/>
          <w:sz w:val="24"/>
          <w:szCs w:val="24"/>
        </w:rPr>
        <w:t xml:space="preserve"> </w:t>
      </w:r>
      <w:r w:rsidR="00BC740F">
        <w:rPr>
          <w:rFonts w:asciiTheme="majorHAnsi" w:hAnsiTheme="majorHAnsi" w:cs="Arial"/>
          <w:sz w:val="24"/>
          <w:szCs w:val="24"/>
        </w:rPr>
        <w:t>blog</w:t>
      </w:r>
      <w:r w:rsidR="00BC740F">
        <w:rPr>
          <w:rFonts w:asciiTheme="majorHAnsi" w:hAnsiTheme="majorHAnsi" w:cs="Arial"/>
          <w:sz w:val="24"/>
          <w:szCs w:val="24"/>
        </w:rPr>
        <w:tab/>
      </w:r>
      <w:r w:rsidR="00BC740F">
        <w:rPr>
          <w:rFonts w:asciiTheme="majorHAnsi" w:hAnsiTheme="majorHAnsi" w:cs="Arial"/>
          <w:sz w:val="24"/>
          <w:szCs w:val="24"/>
        </w:rPr>
        <w:tab/>
      </w:r>
      <w:r w:rsidR="00BC740F" w:rsidRPr="006E52B1">
        <w:rPr>
          <w:rFonts w:asciiTheme="majorHAnsi" w:hAnsiTheme="majorHAnsi" w:cs="Arial"/>
          <w:sz w:val="24"/>
          <w:szCs w:val="24"/>
        </w:rPr>
        <w:t>4, 5, 6, 7</w:t>
      </w:r>
    </w:p>
    <w:p w:rsidR="004403FB" w:rsidRDefault="00BC740F" w:rsidP="004403FB">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Jan. 11</w:t>
      </w:r>
      <w:r w:rsidR="004403FB" w:rsidRPr="006E52B1">
        <w:rPr>
          <w:rFonts w:asciiTheme="majorHAnsi" w:hAnsiTheme="majorHAnsi" w:cs="Arial"/>
          <w:sz w:val="24"/>
          <w:szCs w:val="24"/>
        </w:rPr>
        <w:tab/>
      </w:r>
      <w:r>
        <w:rPr>
          <w:rFonts w:asciiTheme="majorHAnsi" w:hAnsiTheme="majorHAnsi" w:cs="Arial"/>
          <w:sz w:val="24"/>
          <w:szCs w:val="24"/>
        </w:rPr>
        <w:t xml:space="preserve">Healthy Relationships </w:t>
      </w:r>
      <w:r w:rsidR="004403FB" w:rsidRPr="006E52B1">
        <w:rPr>
          <w:rFonts w:asciiTheme="majorHAnsi" w:hAnsiTheme="majorHAnsi" w:cs="Arial"/>
          <w:sz w:val="24"/>
          <w:szCs w:val="24"/>
        </w:rPr>
        <w:t xml:space="preserve">unit exam </w:t>
      </w:r>
    </w:p>
    <w:p w:rsidR="004403FB" w:rsidRPr="006E52B1" w:rsidRDefault="00AB0969" w:rsidP="004403FB">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Jan. 14-18</w:t>
      </w:r>
      <w:r w:rsidR="004403FB" w:rsidRPr="006E52B1">
        <w:rPr>
          <w:rFonts w:asciiTheme="majorHAnsi" w:hAnsiTheme="majorHAnsi" w:cs="Arial"/>
          <w:sz w:val="24"/>
          <w:szCs w:val="24"/>
        </w:rPr>
        <w:tab/>
      </w:r>
      <w:r>
        <w:rPr>
          <w:rFonts w:asciiTheme="majorHAnsi" w:hAnsiTheme="majorHAnsi" w:cs="Arial"/>
          <w:sz w:val="24"/>
          <w:szCs w:val="24"/>
        </w:rPr>
        <w:t>Final projects</w:t>
      </w:r>
    </w:p>
    <w:p w:rsidR="00CA0220" w:rsidRDefault="00AB0969" w:rsidP="00C24C03">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 xml:space="preserve">Jan. 22-23 </w:t>
      </w:r>
      <w:r>
        <w:rPr>
          <w:rFonts w:asciiTheme="majorHAnsi" w:hAnsiTheme="majorHAnsi" w:cs="Arial"/>
          <w:sz w:val="24"/>
          <w:szCs w:val="24"/>
        </w:rPr>
        <w:tab/>
        <w:t>Final Exam</w:t>
      </w:r>
    </w:p>
    <w:p w:rsidR="00AB0969" w:rsidRDefault="00AB0969" w:rsidP="00C24C03">
      <w:pPr>
        <w:pStyle w:val="BodyText"/>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Jan. 24</w:t>
      </w:r>
      <w:r>
        <w:rPr>
          <w:rFonts w:asciiTheme="majorHAnsi" w:hAnsiTheme="majorHAnsi" w:cs="Arial"/>
          <w:sz w:val="24"/>
          <w:szCs w:val="24"/>
        </w:rPr>
        <w:tab/>
        <w:t>Final SLO assessment</w:t>
      </w:r>
    </w:p>
    <w:p w:rsidR="00AB0969" w:rsidRPr="006E52B1" w:rsidRDefault="00AB0969" w:rsidP="00C24C03">
      <w:pPr>
        <w:pStyle w:val="BodyText"/>
        <w:pBdr>
          <w:bottom w:val="single" w:sz="12" w:space="1" w:color="auto"/>
        </w:pBdr>
        <w:tabs>
          <w:tab w:val="left" w:pos="2160"/>
          <w:tab w:val="left" w:pos="6120"/>
          <w:tab w:val="left" w:pos="7920"/>
        </w:tabs>
        <w:rPr>
          <w:rFonts w:asciiTheme="majorHAnsi" w:hAnsiTheme="majorHAnsi" w:cs="Arial"/>
          <w:sz w:val="24"/>
          <w:szCs w:val="24"/>
        </w:rPr>
      </w:pPr>
      <w:r>
        <w:rPr>
          <w:rFonts w:asciiTheme="majorHAnsi" w:hAnsiTheme="majorHAnsi" w:cs="Arial"/>
          <w:sz w:val="24"/>
          <w:szCs w:val="24"/>
        </w:rPr>
        <w:t>Jan. 25</w:t>
      </w:r>
      <w:r>
        <w:rPr>
          <w:rFonts w:asciiTheme="majorHAnsi" w:hAnsiTheme="majorHAnsi" w:cs="Arial"/>
          <w:sz w:val="24"/>
          <w:szCs w:val="24"/>
        </w:rPr>
        <w:tab/>
        <w:t>Self/teacher/class evaluations</w:t>
      </w:r>
    </w:p>
    <w:p w:rsidR="001E31D5" w:rsidRPr="001E31D5" w:rsidRDefault="001E31D5" w:rsidP="001E31D5">
      <w:pPr>
        <w:pStyle w:val="Subtitle"/>
        <w:jc w:val="center"/>
        <w:rPr>
          <w:rFonts w:asciiTheme="majorHAnsi" w:hAnsiTheme="majorHAnsi"/>
          <w:b w:val="0"/>
          <w:i w:val="0"/>
          <w:sz w:val="16"/>
          <w:szCs w:val="16"/>
          <w:u w:val="none"/>
        </w:rPr>
      </w:pPr>
    </w:p>
    <w:p w:rsidR="001E31D5" w:rsidRPr="00705DDB" w:rsidRDefault="001E31D5" w:rsidP="001E31D5">
      <w:pPr>
        <w:pStyle w:val="Subtitle"/>
        <w:jc w:val="center"/>
        <w:rPr>
          <w:rFonts w:asciiTheme="majorHAnsi" w:hAnsiTheme="majorHAnsi"/>
          <w:b w:val="0"/>
          <w:i w:val="0"/>
          <w:sz w:val="24"/>
          <w:szCs w:val="24"/>
          <w:u w:val="none"/>
        </w:rPr>
      </w:pPr>
      <w:r w:rsidRPr="00705DDB">
        <w:rPr>
          <w:rFonts w:asciiTheme="majorHAnsi" w:hAnsiTheme="majorHAnsi"/>
          <w:b w:val="0"/>
          <w:i w:val="0"/>
          <w:sz w:val="24"/>
          <w:szCs w:val="24"/>
          <w:u w:val="none"/>
        </w:rPr>
        <w:t>Please contact me with any questions or concerns about your child’s progress.</w:t>
      </w:r>
    </w:p>
    <w:p w:rsidR="00605458" w:rsidRPr="00705DDB" w:rsidRDefault="00605458" w:rsidP="00CA0220">
      <w:pPr>
        <w:rPr>
          <w:rFonts w:asciiTheme="majorHAnsi" w:hAnsiTheme="majorHAnsi" w:cs="Arial"/>
          <w:i/>
          <w:szCs w:val="24"/>
        </w:rPr>
      </w:pPr>
    </w:p>
    <w:p w:rsidR="001E31D5" w:rsidRPr="00705DDB" w:rsidRDefault="001E31D5" w:rsidP="001E31D5">
      <w:pPr>
        <w:pStyle w:val="Subtitle"/>
        <w:jc w:val="center"/>
        <w:rPr>
          <w:rFonts w:asciiTheme="majorHAnsi" w:hAnsiTheme="majorHAnsi"/>
          <w:b w:val="0"/>
          <w:i w:val="0"/>
          <w:sz w:val="24"/>
          <w:szCs w:val="24"/>
          <w:u w:val="none"/>
        </w:rPr>
      </w:pPr>
      <w:r w:rsidRPr="00705DDB">
        <w:rPr>
          <w:rFonts w:asciiTheme="majorHAnsi" w:hAnsiTheme="majorHAnsi"/>
          <w:b w:val="0"/>
          <w:i w:val="0"/>
          <w:sz w:val="24"/>
          <w:szCs w:val="24"/>
          <w:u w:val="none"/>
        </w:rPr>
        <w:t xml:space="preserve">Information and resources for Personal Health can be accessed through my website.  </w:t>
      </w:r>
    </w:p>
    <w:p w:rsidR="001E31D5" w:rsidRPr="00705DDB" w:rsidRDefault="001E31D5" w:rsidP="001E31D5">
      <w:pPr>
        <w:pStyle w:val="Subtitle"/>
        <w:jc w:val="center"/>
        <w:rPr>
          <w:rFonts w:asciiTheme="majorHAnsi" w:hAnsiTheme="majorHAnsi"/>
          <w:b w:val="0"/>
          <w:i w:val="0"/>
          <w:sz w:val="24"/>
          <w:szCs w:val="24"/>
          <w:u w:val="none"/>
        </w:rPr>
      </w:pPr>
      <w:r w:rsidRPr="00705DDB">
        <w:rPr>
          <w:rFonts w:asciiTheme="majorHAnsi" w:hAnsiTheme="majorHAnsi"/>
          <w:b w:val="0"/>
          <w:i w:val="0"/>
          <w:sz w:val="24"/>
          <w:szCs w:val="24"/>
          <w:u w:val="none"/>
        </w:rPr>
        <w:t xml:space="preserve">Go to </w:t>
      </w:r>
      <w:hyperlink r:id="rId7" w:history="1">
        <w:r w:rsidRPr="00705DDB">
          <w:rPr>
            <w:rStyle w:val="Hyperlink"/>
            <w:rFonts w:asciiTheme="majorHAnsi" w:hAnsiTheme="majorHAnsi"/>
            <w:b w:val="0"/>
            <w:i w:val="0"/>
            <w:sz w:val="24"/>
            <w:szCs w:val="24"/>
          </w:rPr>
          <w:t>www.cortlandschools.org</w:t>
        </w:r>
      </w:hyperlink>
      <w:r w:rsidRPr="00705DDB">
        <w:rPr>
          <w:rFonts w:asciiTheme="majorHAnsi" w:hAnsiTheme="majorHAnsi"/>
          <w:b w:val="0"/>
          <w:i w:val="0"/>
          <w:sz w:val="24"/>
          <w:szCs w:val="24"/>
          <w:u w:val="none"/>
        </w:rPr>
        <w:t xml:space="preserve"> –Click on “events/activities” tab-select “staff websites”- type in “Johnson” –click enter. Personal Health is a link on the right. </w:t>
      </w:r>
    </w:p>
    <w:p w:rsidR="001E31D5" w:rsidRPr="00705DDB" w:rsidRDefault="001E31D5" w:rsidP="001E31D5">
      <w:pPr>
        <w:pStyle w:val="Subtitle"/>
        <w:jc w:val="center"/>
        <w:rPr>
          <w:rFonts w:asciiTheme="majorHAnsi" w:hAnsiTheme="majorHAnsi"/>
          <w:b w:val="0"/>
          <w:i w:val="0"/>
          <w:sz w:val="24"/>
          <w:szCs w:val="24"/>
          <w:u w:val="none"/>
        </w:rPr>
      </w:pPr>
    </w:p>
    <w:p w:rsidR="001E31D5" w:rsidRPr="00705DDB" w:rsidRDefault="001E31D5" w:rsidP="001E31D5">
      <w:pPr>
        <w:pStyle w:val="Subtitle"/>
        <w:jc w:val="center"/>
        <w:rPr>
          <w:rFonts w:asciiTheme="majorHAnsi" w:hAnsiTheme="majorHAnsi"/>
          <w:b w:val="0"/>
          <w:i w:val="0"/>
          <w:sz w:val="24"/>
          <w:szCs w:val="24"/>
          <w:u w:val="none"/>
        </w:rPr>
      </w:pPr>
      <w:r w:rsidRPr="00705DDB">
        <w:rPr>
          <w:rFonts w:asciiTheme="majorHAnsi" w:hAnsiTheme="majorHAnsi"/>
          <w:b w:val="0"/>
          <w:i w:val="0"/>
          <w:sz w:val="24"/>
          <w:szCs w:val="24"/>
          <w:u w:val="none"/>
        </w:rPr>
        <w:t xml:space="preserve">Or visit: </w:t>
      </w:r>
      <w:r w:rsidR="00E0150D" w:rsidRPr="00705DDB">
        <w:rPr>
          <w:rFonts w:asciiTheme="majorHAnsi" w:hAnsiTheme="majorHAnsi"/>
          <w:b w:val="0"/>
          <w:i w:val="0"/>
          <w:sz w:val="24"/>
          <w:szCs w:val="24"/>
          <w:u w:val="none"/>
        </w:rPr>
        <w:t>http://www.cortlandschools.org/teacherpage.cfm?teacher=1749</w:t>
      </w:r>
    </w:p>
    <w:p w:rsidR="001E31D5" w:rsidRPr="00C54D0F" w:rsidRDefault="001E31D5" w:rsidP="001E31D5">
      <w:pPr>
        <w:pStyle w:val="Subtitle"/>
        <w:jc w:val="center"/>
        <w:rPr>
          <w:rFonts w:ascii="Garamond" w:hAnsi="Garamond"/>
          <w:sz w:val="24"/>
          <w:szCs w:val="24"/>
          <w:u w:val="none"/>
        </w:rPr>
      </w:pPr>
    </w:p>
    <w:p w:rsidR="00CA0220" w:rsidRPr="006E52B1" w:rsidRDefault="00CA0220" w:rsidP="00A667D8">
      <w:pPr>
        <w:tabs>
          <w:tab w:val="left" w:pos="1530"/>
          <w:tab w:val="left" w:pos="3780"/>
          <w:tab w:val="left" w:pos="7920"/>
        </w:tabs>
        <w:rPr>
          <w:rFonts w:asciiTheme="majorHAnsi" w:hAnsiTheme="majorHAnsi"/>
          <w:szCs w:val="24"/>
          <w:u w:val="single"/>
        </w:rPr>
      </w:pPr>
    </w:p>
    <w:p w:rsidR="00CA0220" w:rsidRPr="006E52B1" w:rsidRDefault="00CA0220" w:rsidP="00A667D8">
      <w:pPr>
        <w:tabs>
          <w:tab w:val="left" w:pos="1530"/>
          <w:tab w:val="left" w:pos="3780"/>
          <w:tab w:val="left" w:pos="7920"/>
        </w:tabs>
        <w:rPr>
          <w:rFonts w:asciiTheme="majorHAnsi" w:hAnsiTheme="majorHAnsi"/>
          <w:szCs w:val="24"/>
          <w:u w:val="single"/>
        </w:rPr>
      </w:pPr>
    </w:p>
    <w:p w:rsidR="005547BC" w:rsidRPr="006E52B1" w:rsidRDefault="005547BC" w:rsidP="007C0966">
      <w:pPr>
        <w:rPr>
          <w:rFonts w:asciiTheme="majorHAnsi" w:hAnsiTheme="majorHAnsi"/>
          <w:szCs w:val="24"/>
        </w:rPr>
      </w:pPr>
    </w:p>
    <w:p w:rsidR="00C36B93" w:rsidRPr="006E52B1" w:rsidRDefault="00C36B93" w:rsidP="00C36B93">
      <w:pPr>
        <w:jc w:val="center"/>
        <w:rPr>
          <w:rFonts w:asciiTheme="majorHAnsi" w:hAnsiTheme="majorHAnsi"/>
          <w:szCs w:val="24"/>
        </w:rPr>
      </w:pPr>
      <w:smartTag w:uri="urn:schemas-microsoft-com:office:smarttags" w:element="place">
        <w:smartTag w:uri="urn:schemas-microsoft-com:office:smarttags" w:element="PlaceName">
          <w:r w:rsidRPr="006E52B1">
            <w:rPr>
              <w:rFonts w:asciiTheme="majorHAnsi" w:hAnsiTheme="majorHAnsi"/>
              <w:szCs w:val="24"/>
            </w:rPr>
            <w:t>Tompkins</w:t>
          </w:r>
        </w:smartTag>
        <w:r w:rsidRPr="006E52B1">
          <w:rPr>
            <w:rFonts w:asciiTheme="majorHAnsi" w:hAnsiTheme="majorHAnsi"/>
            <w:szCs w:val="24"/>
          </w:rPr>
          <w:t xml:space="preserve"> </w:t>
        </w:r>
        <w:smartTag w:uri="urn:schemas-microsoft-com:office:smarttags" w:element="PlaceName">
          <w:r w:rsidRPr="006E52B1">
            <w:rPr>
              <w:rFonts w:asciiTheme="majorHAnsi" w:hAnsiTheme="majorHAnsi"/>
              <w:szCs w:val="24"/>
            </w:rPr>
            <w:t>Cortland</w:t>
          </w:r>
        </w:smartTag>
        <w:r w:rsidRPr="006E52B1">
          <w:rPr>
            <w:rFonts w:asciiTheme="majorHAnsi" w:hAnsiTheme="majorHAnsi"/>
            <w:szCs w:val="24"/>
          </w:rPr>
          <w:t xml:space="preserve"> </w:t>
        </w:r>
        <w:smartTag w:uri="urn:schemas-microsoft-com:office:smarttags" w:element="PlaceType">
          <w:r w:rsidRPr="006E52B1">
            <w:rPr>
              <w:rFonts w:asciiTheme="majorHAnsi" w:hAnsiTheme="majorHAnsi"/>
              <w:szCs w:val="24"/>
            </w:rPr>
            <w:t>Community College</w:t>
          </w:r>
        </w:smartTag>
      </w:smartTag>
    </w:p>
    <w:p w:rsidR="00C36B93" w:rsidRPr="006E52B1" w:rsidRDefault="00C36B93" w:rsidP="00C36B93">
      <w:pPr>
        <w:jc w:val="center"/>
        <w:rPr>
          <w:rFonts w:asciiTheme="majorHAnsi" w:hAnsiTheme="majorHAnsi"/>
          <w:szCs w:val="24"/>
        </w:rPr>
      </w:pPr>
      <w:smartTag w:uri="urn:schemas-microsoft-com:office:smarttags" w:element="place">
        <w:smartTag w:uri="urn:schemas-microsoft-com:office:smarttags" w:element="PlaceName">
          <w:r w:rsidRPr="006E52B1">
            <w:rPr>
              <w:rFonts w:asciiTheme="majorHAnsi" w:hAnsiTheme="majorHAnsi"/>
              <w:szCs w:val="24"/>
            </w:rPr>
            <w:t>Cortland</w:t>
          </w:r>
        </w:smartTag>
        <w:r w:rsidRPr="006E52B1">
          <w:rPr>
            <w:rFonts w:asciiTheme="majorHAnsi" w:hAnsiTheme="majorHAnsi"/>
            <w:szCs w:val="24"/>
          </w:rPr>
          <w:t xml:space="preserve"> </w:t>
        </w:r>
        <w:smartTag w:uri="urn:schemas-microsoft-com:office:smarttags" w:element="PlaceName">
          <w:r w:rsidRPr="006E52B1">
            <w:rPr>
              <w:rFonts w:asciiTheme="majorHAnsi" w:hAnsiTheme="majorHAnsi"/>
              <w:szCs w:val="24"/>
            </w:rPr>
            <w:t>Jr.-Sr.</w:t>
          </w:r>
        </w:smartTag>
        <w:r w:rsidRPr="006E52B1">
          <w:rPr>
            <w:rFonts w:asciiTheme="majorHAnsi" w:hAnsiTheme="majorHAnsi"/>
            <w:szCs w:val="24"/>
          </w:rPr>
          <w:t xml:space="preserve"> </w:t>
        </w:r>
        <w:smartTag w:uri="urn:schemas-microsoft-com:office:smarttags" w:element="PlaceType">
          <w:r w:rsidRPr="006E52B1">
            <w:rPr>
              <w:rFonts w:asciiTheme="majorHAnsi" w:hAnsiTheme="majorHAnsi"/>
              <w:szCs w:val="24"/>
            </w:rPr>
            <w:t>High School</w:t>
          </w:r>
        </w:smartTag>
      </w:smartTag>
    </w:p>
    <w:p w:rsidR="00C36B93" w:rsidRPr="006E52B1" w:rsidRDefault="00C36B93" w:rsidP="00C36B93">
      <w:pPr>
        <w:jc w:val="center"/>
        <w:rPr>
          <w:rFonts w:asciiTheme="majorHAnsi" w:hAnsiTheme="majorHAnsi"/>
          <w:szCs w:val="24"/>
        </w:rPr>
      </w:pPr>
      <w:r w:rsidRPr="006E52B1">
        <w:rPr>
          <w:rFonts w:asciiTheme="majorHAnsi" w:hAnsiTheme="majorHAnsi"/>
          <w:szCs w:val="24"/>
        </w:rPr>
        <w:t>Dual Credit Course:  Personal Health 206</w:t>
      </w:r>
    </w:p>
    <w:p w:rsidR="003A0BF1" w:rsidRPr="006E52B1" w:rsidRDefault="003A0BF1" w:rsidP="00C36B93">
      <w:pPr>
        <w:tabs>
          <w:tab w:val="left" w:pos="1530"/>
          <w:tab w:val="left" w:pos="3780"/>
          <w:tab w:val="left" w:pos="7920"/>
        </w:tabs>
        <w:jc w:val="center"/>
        <w:rPr>
          <w:rFonts w:asciiTheme="majorHAnsi" w:hAnsiTheme="majorHAnsi"/>
          <w:szCs w:val="24"/>
        </w:rPr>
      </w:pPr>
    </w:p>
    <w:p w:rsidR="00C36B93" w:rsidRPr="006E52B1" w:rsidRDefault="00C36B93" w:rsidP="00C36B93">
      <w:pPr>
        <w:tabs>
          <w:tab w:val="left" w:pos="1530"/>
          <w:tab w:val="left" w:pos="3780"/>
          <w:tab w:val="left" w:pos="7920"/>
        </w:tabs>
        <w:rPr>
          <w:rFonts w:asciiTheme="majorHAnsi" w:hAnsiTheme="majorHAnsi"/>
          <w:szCs w:val="24"/>
        </w:rPr>
      </w:pPr>
    </w:p>
    <w:p w:rsidR="00C36B93" w:rsidRPr="006E52B1" w:rsidRDefault="00C36B93" w:rsidP="00C36B93">
      <w:pPr>
        <w:tabs>
          <w:tab w:val="left" w:pos="1530"/>
          <w:tab w:val="left" w:pos="3780"/>
          <w:tab w:val="left" w:pos="7920"/>
        </w:tabs>
        <w:jc w:val="center"/>
        <w:rPr>
          <w:rFonts w:asciiTheme="majorHAnsi" w:hAnsiTheme="majorHAnsi"/>
          <w:i/>
          <w:szCs w:val="24"/>
        </w:rPr>
      </w:pPr>
      <w:r w:rsidRPr="006E52B1">
        <w:rPr>
          <w:rFonts w:asciiTheme="majorHAnsi" w:hAnsiTheme="majorHAnsi"/>
          <w:i/>
          <w:szCs w:val="24"/>
        </w:rPr>
        <w:t>I have read the course syllabus and understand the expectations for this class.</w:t>
      </w:r>
    </w:p>
    <w:p w:rsidR="00C36B93" w:rsidRPr="006E52B1" w:rsidRDefault="00C36B93" w:rsidP="00C36B93">
      <w:pPr>
        <w:tabs>
          <w:tab w:val="left" w:pos="1530"/>
          <w:tab w:val="left" w:pos="3780"/>
          <w:tab w:val="left" w:pos="7920"/>
        </w:tabs>
        <w:rPr>
          <w:rFonts w:asciiTheme="majorHAnsi" w:hAnsiTheme="majorHAnsi"/>
          <w:szCs w:val="24"/>
        </w:rPr>
      </w:pPr>
    </w:p>
    <w:p w:rsidR="00C36B93" w:rsidRPr="006E52B1" w:rsidRDefault="00C36B93" w:rsidP="00C36B93">
      <w:pPr>
        <w:tabs>
          <w:tab w:val="left" w:pos="1530"/>
          <w:tab w:val="left" w:pos="3780"/>
          <w:tab w:val="left" w:pos="7920"/>
        </w:tabs>
        <w:rPr>
          <w:rFonts w:asciiTheme="majorHAnsi" w:hAnsiTheme="majorHAnsi"/>
          <w:szCs w:val="24"/>
        </w:rPr>
      </w:pPr>
    </w:p>
    <w:p w:rsidR="00C36B93" w:rsidRPr="00E0150D" w:rsidRDefault="00C36B93" w:rsidP="00C36B93">
      <w:pPr>
        <w:tabs>
          <w:tab w:val="left" w:pos="1530"/>
          <w:tab w:val="left" w:pos="3780"/>
          <w:tab w:val="left" w:pos="7920"/>
        </w:tabs>
        <w:rPr>
          <w:rFonts w:asciiTheme="majorHAnsi" w:hAnsiTheme="majorHAnsi"/>
          <w:szCs w:val="24"/>
        </w:rPr>
      </w:pPr>
      <w:r w:rsidRPr="00E0150D">
        <w:rPr>
          <w:rFonts w:asciiTheme="majorHAnsi" w:hAnsiTheme="majorHAnsi"/>
          <w:szCs w:val="24"/>
        </w:rPr>
        <w:t>Student’s name</w:t>
      </w:r>
      <w:proofErr w:type="gramStart"/>
      <w:r w:rsidR="00A660C2" w:rsidRPr="00E0150D">
        <w:rPr>
          <w:rFonts w:asciiTheme="majorHAnsi" w:hAnsiTheme="majorHAnsi"/>
          <w:szCs w:val="24"/>
        </w:rPr>
        <w:t>:</w:t>
      </w:r>
      <w:r w:rsidRPr="00E0150D">
        <w:rPr>
          <w:rFonts w:asciiTheme="majorHAnsi" w:hAnsiTheme="majorHAnsi"/>
          <w:szCs w:val="24"/>
        </w:rPr>
        <w:t>_</w:t>
      </w:r>
      <w:proofErr w:type="gramEnd"/>
      <w:r w:rsidRPr="00E0150D">
        <w:rPr>
          <w:rFonts w:asciiTheme="majorHAnsi" w:hAnsiTheme="majorHAnsi"/>
          <w:szCs w:val="24"/>
        </w:rPr>
        <w:t>____________________________</w:t>
      </w:r>
      <w:r w:rsidR="005547BC" w:rsidRPr="00E0150D">
        <w:rPr>
          <w:rFonts w:asciiTheme="majorHAnsi" w:hAnsiTheme="majorHAnsi"/>
          <w:szCs w:val="24"/>
        </w:rPr>
        <w:t>_____________________________</w:t>
      </w:r>
    </w:p>
    <w:p w:rsidR="00C36B93" w:rsidRPr="00E0150D" w:rsidRDefault="00C36B93" w:rsidP="00C36B93">
      <w:pPr>
        <w:tabs>
          <w:tab w:val="left" w:pos="1530"/>
          <w:tab w:val="left" w:pos="3780"/>
          <w:tab w:val="left" w:pos="7920"/>
        </w:tabs>
        <w:rPr>
          <w:rFonts w:asciiTheme="majorHAnsi" w:hAnsiTheme="majorHAnsi"/>
          <w:szCs w:val="24"/>
        </w:rPr>
      </w:pPr>
    </w:p>
    <w:p w:rsidR="00B5013E" w:rsidRPr="00E0150D" w:rsidRDefault="00B5013E" w:rsidP="00C36B93">
      <w:pPr>
        <w:tabs>
          <w:tab w:val="left" w:pos="1530"/>
          <w:tab w:val="left" w:pos="3780"/>
          <w:tab w:val="left" w:pos="7920"/>
        </w:tabs>
        <w:rPr>
          <w:rFonts w:asciiTheme="majorHAnsi" w:hAnsiTheme="majorHAnsi"/>
          <w:szCs w:val="24"/>
        </w:rPr>
      </w:pPr>
    </w:p>
    <w:p w:rsidR="005547BC" w:rsidRPr="00E0150D" w:rsidRDefault="00C36B93" w:rsidP="00C36B93">
      <w:pPr>
        <w:tabs>
          <w:tab w:val="left" w:pos="1530"/>
          <w:tab w:val="left" w:pos="3780"/>
          <w:tab w:val="left" w:pos="7920"/>
        </w:tabs>
        <w:rPr>
          <w:rFonts w:asciiTheme="majorHAnsi" w:hAnsiTheme="majorHAnsi"/>
          <w:szCs w:val="24"/>
        </w:rPr>
      </w:pPr>
      <w:r w:rsidRPr="00E0150D">
        <w:rPr>
          <w:rFonts w:asciiTheme="majorHAnsi" w:hAnsiTheme="majorHAnsi"/>
          <w:szCs w:val="24"/>
        </w:rPr>
        <w:t>Student’s signature: ___________________________</w:t>
      </w:r>
      <w:r w:rsidR="005547BC" w:rsidRPr="00E0150D">
        <w:rPr>
          <w:rFonts w:asciiTheme="majorHAnsi" w:hAnsiTheme="majorHAnsi"/>
          <w:szCs w:val="24"/>
        </w:rPr>
        <w:t>____________________________</w:t>
      </w:r>
    </w:p>
    <w:p w:rsidR="005547BC" w:rsidRPr="00E0150D" w:rsidRDefault="005547BC" w:rsidP="00C36B93">
      <w:pPr>
        <w:tabs>
          <w:tab w:val="left" w:pos="1530"/>
          <w:tab w:val="left" w:pos="3780"/>
          <w:tab w:val="left" w:pos="7920"/>
        </w:tabs>
        <w:rPr>
          <w:rFonts w:asciiTheme="majorHAnsi" w:hAnsiTheme="majorHAnsi"/>
          <w:szCs w:val="24"/>
        </w:rPr>
      </w:pPr>
    </w:p>
    <w:p w:rsidR="00B5013E" w:rsidRPr="00E0150D" w:rsidRDefault="00B5013E" w:rsidP="00C36B93">
      <w:pPr>
        <w:tabs>
          <w:tab w:val="left" w:pos="1530"/>
          <w:tab w:val="left" w:pos="3780"/>
          <w:tab w:val="left" w:pos="7920"/>
        </w:tabs>
        <w:rPr>
          <w:rFonts w:asciiTheme="majorHAnsi" w:hAnsiTheme="majorHAnsi"/>
          <w:szCs w:val="24"/>
        </w:rPr>
      </w:pPr>
    </w:p>
    <w:p w:rsidR="00C36B93" w:rsidRPr="00E0150D" w:rsidRDefault="00C36B93" w:rsidP="00C36B93">
      <w:pPr>
        <w:tabs>
          <w:tab w:val="left" w:pos="1530"/>
          <w:tab w:val="left" w:pos="3780"/>
          <w:tab w:val="left" w:pos="7920"/>
        </w:tabs>
        <w:rPr>
          <w:rFonts w:asciiTheme="majorHAnsi" w:hAnsiTheme="majorHAnsi"/>
          <w:szCs w:val="24"/>
        </w:rPr>
      </w:pPr>
      <w:r w:rsidRPr="00E0150D">
        <w:rPr>
          <w:rFonts w:asciiTheme="majorHAnsi" w:hAnsiTheme="majorHAnsi"/>
          <w:szCs w:val="24"/>
        </w:rPr>
        <w:t>Parent/guardian’s name: ______________________</w:t>
      </w:r>
      <w:r w:rsidR="005547BC" w:rsidRPr="00E0150D">
        <w:rPr>
          <w:rFonts w:asciiTheme="majorHAnsi" w:hAnsiTheme="majorHAnsi"/>
          <w:szCs w:val="24"/>
        </w:rPr>
        <w:t>______________________________</w:t>
      </w:r>
    </w:p>
    <w:p w:rsidR="00C36B93" w:rsidRPr="00E0150D" w:rsidRDefault="00C36B93" w:rsidP="00C36B93">
      <w:pPr>
        <w:tabs>
          <w:tab w:val="left" w:pos="1530"/>
          <w:tab w:val="left" w:pos="3780"/>
          <w:tab w:val="left" w:pos="7920"/>
        </w:tabs>
        <w:rPr>
          <w:rFonts w:asciiTheme="majorHAnsi" w:hAnsiTheme="majorHAnsi"/>
          <w:szCs w:val="24"/>
        </w:rPr>
      </w:pPr>
    </w:p>
    <w:p w:rsidR="00B5013E" w:rsidRPr="00E0150D" w:rsidRDefault="00B5013E" w:rsidP="00C36B93">
      <w:pPr>
        <w:tabs>
          <w:tab w:val="left" w:pos="1530"/>
          <w:tab w:val="left" w:pos="3780"/>
          <w:tab w:val="left" w:pos="7920"/>
        </w:tabs>
        <w:rPr>
          <w:rFonts w:asciiTheme="majorHAnsi" w:hAnsiTheme="majorHAnsi"/>
          <w:szCs w:val="24"/>
        </w:rPr>
      </w:pPr>
    </w:p>
    <w:p w:rsidR="00C36B93" w:rsidRPr="00E0150D" w:rsidRDefault="00C36B93" w:rsidP="00C36B93">
      <w:pPr>
        <w:tabs>
          <w:tab w:val="left" w:pos="1530"/>
          <w:tab w:val="left" w:pos="3780"/>
          <w:tab w:val="left" w:pos="7920"/>
        </w:tabs>
        <w:rPr>
          <w:rFonts w:asciiTheme="majorHAnsi" w:hAnsiTheme="majorHAnsi"/>
          <w:szCs w:val="24"/>
        </w:rPr>
      </w:pPr>
      <w:r w:rsidRPr="00E0150D">
        <w:rPr>
          <w:rFonts w:asciiTheme="majorHAnsi" w:hAnsiTheme="majorHAnsi"/>
          <w:szCs w:val="24"/>
        </w:rPr>
        <w:t>Parent/guardian’s signature: ____________________</w:t>
      </w:r>
      <w:r w:rsidR="005547BC" w:rsidRPr="00E0150D">
        <w:rPr>
          <w:rFonts w:asciiTheme="majorHAnsi" w:hAnsiTheme="majorHAnsi"/>
          <w:szCs w:val="24"/>
        </w:rPr>
        <w:t>_____________________________</w:t>
      </w:r>
    </w:p>
    <w:p w:rsidR="00C36B93" w:rsidRPr="00E0150D" w:rsidRDefault="00C36B93" w:rsidP="00C36B93">
      <w:pPr>
        <w:tabs>
          <w:tab w:val="left" w:pos="1530"/>
          <w:tab w:val="left" w:pos="3780"/>
          <w:tab w:val="left" w:pos="7920"/>
        </w:tabs>
        <w:rPr>
          <w:rFonts w:asciiTheme="majorHAnsi" w:hAnsiTheme="majorHAnsi"/>
          <w:szCs w:val="24"/>
        </w:rPr>
      </w:pPr>
    </w:p>
    <w:p w:rsidR="005547BC" w:rsidRPr="00E0150D" w:rsidRDefault="005547BC" w:rsidP="00C36B93">
      <w:pPr>
        <w:tabs>
          <w:tab w:val="left" w:pos="1530"/>
          <w:tab w:val="left" w:pos="3780"/>
          <w:tab w:val="left" w:pos="7920"/>
        </w:tabs>
        <w:rPr>
          <w:rFonts w:asciiTheme="majorHAnsi" w:hAnsiTheme="majorHAnsi"/>
          <w:szCs w:val="24"/>
        </w:rPr>
      </w:pPr>
    </w:p>
    <w:p w:rsidR="00C36B93" w:rsidRPr="00E0150D" w:rsidRDefault="00C36B93" w:rsidP="00C36B93">
      <w:pPr>
        <w:tabs>
          <w:tab w:val="left" w:pos="1530"/>
          <w:tab w:val="left" w:pos="3780"/>
          <w:tab w:val="left" w:pos="7920"/>
        </w:tabs>
        <w:rPr>
          <w:rFonts w:asciiTheme="majorHAnsi" w:hAnsiTheme="majorHAnsi"/>
          <w:szCs w:val="24"/>
        </w:rPr>
      </w:pPr>
      <w:r w:rsidRPr="00E0150D">
        <w:rPr>
          <w:rFonts w:asciiTheme="majorHAnsi" w:hAnsiTheme="majorHAnsi"/>
          <w:szCs w:val="24"/>
        </w:rPr>
        <w:t>Parent/guardian’s e-mail: _____________________________________________________</w:t>
      </w:r>
    </w:p>
    <w:p w:rsidR="002125BC" w:rsidRPr="00E0150D" w:rsidRDefault="002125BC" w:rsidP="00C36B93">
      <w:pPr>
        <w:tabs>
          <w:tab w:val="left" w:pos="1530"/>
          <w:tab w:val="left" w:pos="3780"/>
          <w:tab w:val="left" w:pos="7920"/>
        </w:tabs>
        <w:rPr>
          <w:rFonts w:asciiTheme="majorHAnsi" w:hAnsiTheme="majorHAnsi"/>
          <w:szCs w:val="24"/>
        </w:rPr>
      </w:pPr>
    </w:p>
    <w:p w:rsidR="00C24C03" w:rsidRPr="00E0150D" w:rsidRDefault="00C24C03" w:rsidP="00C36B93">
      <w:pPr>
        <w:tabs>
          <w:tab w:val="left" w:pos="1530"/>
          <w:tab w:val="left" w:pos="3780"/>
          <w:tab w:val="left" w:pos="7920"/>
        </w:tabs>
        <w:rPr>
          <w:rFonts w:asciiTheme="majorHAnsi" w:hAnsiTheme="majorHAnsi"/>
          <w:szCs w:val="24"/>
        </w:rPr>
      </w:pPr>
    </w:p>
    <w:p w:rsidR="005547BC" w:rsidRPr="00E0150D" w:rsidRDefault="00C24C03" w:rsidP="00C36B93">
      <w:pPr>
        <w:tabs>
          <w:tab w:val="left" w:pos="1530"/>
          <w:tab w:val="left" w:pos="3780"/>
          <w:tab w:val="left" w:pos="7920"/>
        </w:tabs>
        <w:rPr>
          <w:rFonts w:asciiTheme="majorHAnsi" w:hAnsiTheme="majorHAnsi"/>
          <w:szCs w:val="24"/>
        </w:rPr>
      </w:pPr>
      <w:r w:rsidRPr="00E0150D">
        <w:rPr>
          <w:rFonts w:asciiTheme="majorHAnsi" w:hAnsiTheme="majorHAnsi"/>
          <w:szCs w:val="24"/>
        </w:rPr>
        <w:t>Parent/guardian’s home phone: ________________ work: __________________ cell: ________________</w:t>
      </w:r>
    </w:p>
    <w:p w:rsidR="005547BC" w:rsidRPr="00E0150D" w:rsidRDefault="005547BC" w:rsidP="00C36B93">
      <w:pPr>
        <w:tabs>
          <w:tab w:val="left" w:pos="1530"/>
          <w:tab w:val="left" w:pos="3780"/>
          <w:tab w:val="left" w:pos="7920"/>
        </w:tabs>
        <w:rPr>
          <w:rFonts w:asciiTheme="majorHAnsi" w:hAnsiTheme="majorHAnsi"/>
          <w:szCs w:val="24"/>
        </w:rPr>
      </w:pPr>
    </w:p>
    <w:p w:rsidR="005547BC" w:rsidRPr="00E0150D" w:rsidRDefault="00C24C03" w:rsidP="00C36B93">
      <w:pPr>
        <w:tabs>
          <w:tab w:val="left" w:pos="1530"/>
          <w:tab w:val="left" w:pos="3780"/>
          <w:tab w:val="left" w:pos="7920"/>
        </w:tabs>
        <w:rPr>
          <w:rFonts w:asciiTheme="majorHAnsi" w:hAnsiTheme="majorHAnsi"/>
          <w:szCs w:val="24"/>
        </w:rPr>
      </w:pPr>
      <w:r w:rsidRPr="00E0150D">
        <w:rPr>
          <w:rFonts w:asciiTheme="majorHAnsi" w:hAnsiTheme="majorHAnsi"/>
          <w:szCs w:val="24"/>
        </w:rPr>
        <w:t>Any information you would like to share with me about your child:</w:t>
      </w:r>
    </w:p>
    <w:p w:rsidR="00C24C03" w:rsidRPr="00E0150D" w:rsidRDefault="00C24C03" w:rsidP="00C36B93">
      <w:pPr>
        <w:tabs>
          <w:tab w:val="left" w:pos="1530"/>
          <w:tab w:val="left" w:pos="3780"/>
          <w:tab w:val="left" w:pos="7920"/>
        </w:tabs>
        <w:rPr>
          <w:rFonts w:asciiTheme="majorHAnsi" w:hAnsiTheme="majorHAnsi"/>
          <w:szCs w:val="24"/>
        </w:rPr>
      </w:pPr>
    </w:p>
    <w:p w:rsidR="00C24C03" w:rsidRPr="00E0150D" w:rsidRDefault="00C24C03" w:rsidP="00C36B93">
      <w:pPr>
        <w:tabs>
          <w:tab w:val="left" w:pos="1530"/>
          <w:tab w:val="left" w:pos="3780"/>
          <w:tab w:val="left" w:pos="7920"/>
        </w:tabs>
        <w:rPr>
          <w:rFonts w:asciiTheme="majorHAnsi" w:hAnsiTheme="majorHAnsi"/>
          <w:szCs w:val="24"/>
        </w:rPr>
      </w:pPr>
    </w:p>
    <w:p w:rsidR="00C24C03" w:rsidRPr="00E0150D" w:rsidRDefault="00C24C03" w:rsidP="00C36B93">
      <w:pPr>
        <w:tabs>
          <w:tab w:val="left" w:pos="1530"/>
          <w:tab w:val="left" w:pos="3780"/>
          <w:tab w:val="left" w:pos="7920"/>
        </w:tabs>
        <w:rPr>
          <w:rFonts w:asciiTheme="majorHAnsi" w:hAnsiTheme="majorHAnsi"/>
          <w:szCs w:val="24"/>
        </w:rPr>
      </w:pPr>
    </w:p>
    <w:p w:rsidR="00C24C03" w:rsidRPr="00E0150D" w:rsidRDefault="00C24C03" w:rsidP="00C36B93">
      <w:pPr>
        <w:tabs>
          <w:tab w:val="left" w:pos="1530"/>
          <w:tab w:val="left" w:pos="3780"/>
          <w:tab w:val="left" w:pos="7920"/>
        </w:tabs>
        <w:rPr>
          <w:rFonts w:asciiTheme="majorHAnsi" w:hAnsiTheme="majorHAnsi"/>
          <w:szCs w:val="24"/>
        </w:rPr>
      </w:pPr>
    </w:p>
    <w:p w:rsidR="00C24C03" w:rsidRPr="00E0150D" w:rsidRDefault="00C24C03" w:rsidP="00C36B93">
      <w:pPr>
        <w:tabs>
          <w:tab w:val="left" w:pos="1530"/>
          <w:tab w:val="left" w:pos="3780"/>
          <w:tab w:val="left" w:pos="7920"/>
        </w:tabs>
        <w:rPr>
          <w:rFonts w:asciiTheme="majorHAnsi" w:hAnsiTheme="majorHAnsi"/>
          <w:szCs w:val="24"/>
        </w:rPr>
      </w:pPr>
    </w:p>
    <w:p w:rsidR="00C24C03" w:rsidRPr="00E0150D" w:rsidRDefault="00C24C03" w:rsidP="00C36B93">
      <w:pPr>
        <w:tabs>
          <w:tab w:val="left" w:pos="1530"/>
          <w:tab w:val="left" w:pos="3780"/>
          <w:tab w:val="left" w:pos="7920"/>
        </w:tabs>
        <w:rPr>
          <w:rFonts w:asciiTheme="majorHAnsi" w:hAnsiTheme="majorHAnsi"/>
          <w:szCs w:val="24"/>
        </w:rPr>
      </w:pPr>
    </w:p>
    <w:p w:rsidR="002125BC" w:rsidRPr="00E0150D" w:rsidRDefault="002125BC" w:rsidP="00C36B93">
      <w:pPr>
        <w:tabs>
          <w:tab w:val="left" w:pos="1530"/>
          <w:tab w:val="left" w:pos="3780"/>
          <w:tab w:val="left" w:pos="7920"/>
        </w:tabs>
        <w:rPr>
          <w:rFonts w:asciiTheme="majorHAnsi" w:hAnsiTheme="majorHAnsi"/>
          <w:szCs w:val="24"/>
        </w:rPr>
      </w:pPr>
      <w:r w:rsidRPr="00E0150D">
        <w:rPr>
          <w:rFonts w:asciiTheme="majorHAnsi" w:hAnsiTheme="majorHAnsi"/>
          <w:szCs w:val="24"/>
        </w:rPr>
        <w:t>Parent/guardian’s questions or comments, if any:</w:t>
      </w:r>
    </w:p>
    <w:sectPr w:rsidR="002125BC" w:rsidRPr="00E0150D" w:rsidSect="000409E2">
      <w:pgSz w:w="12240" w:h="15840" w:code="1"/>
      <w:pgMar w:top="270" w:right="720" w:bottom="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5A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C6538B3"/>
    <w:multiLevelType w:val="hybridMultilevel"/>
    <w:tmpl w:val="F6A254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5F4153"/>
    <w:multiLevelType w:val="hybridMultilevel"/>
    <w:tmpl w:val="A3B4D558"/>
    <w:lvl w:ilvl="0" w:tplc="E4588C16">
      <w:start w:val="1"/>
      <w:numFmt w:val="bullet"/>
      <w:lvlText w:val=""/>
      <w:lvlJc w:val="left"/>
      <w:pPr>
        <w:tabs>
          <w:tab w:val="num" w:pos="72"/>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1D374F"/>
    <w:multiLevelType w:val="hybridMultilevel"/>
    <w:tmpl w:val="0FC2D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6D088B"/>
    <w:multiLevelType w:val="hybridMultilevel"/>
    <w:tmpl w:val="EEB07C94"/>
    <w:lvl w:ilvl="0" w:tplc="E4588C16">
      <w:start w:val="1"/>
      <w:numFmt w:val="bullet"/>
      <w:lvlText w:val=""/>
      <w:lvlJc w:val="left"/>
      <w:pPr>
        <w:tabs>
          <w:tab w:val="num" w:pos="72"/>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0B3C94"/>
    <w:multiLevelType w:val="hybridMultilevel"/>
    <w:tmpl w:val="51E05F92"/>
    <w:lvl w:ilvl="0" w:tplc="E4588C16">
      <w:start w:val="1"/>
      <w:numFmt w:val="bullet"/>
      <w:lvlText w:val=""/>
      <w:lvlJc w:val="left"/>
      <w:pPr>
        <w:tabs>
          <w:tab w:val="num" w:pos="72"/>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F47B4"/>
    <w:multiLevelType w:val="hybridMultilevel"/>
    <w:tmpl w:val="07C45CFA"/>
    <w:lvl w:ilvl="0" w:tplc="E4588C16">
      <w:start w:val="1"/>
      <w:numFmt w:val="bullet"/>
      <w:lvlText w:val=""/>
      <w:lvlJc w:val="left"/>
      <w:pPr>
        <w:tabs>
          <w:tab w:val="num" w:pos="72"/>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A38598A"/>
    <w:multiLevelType w:val="multilevel"/>
    <w:tmpl w:val="F6A254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60B120D5"/>
    <w:multiLevelType w:val="hybridMultilevel"/>
    <w:tmpl w:val="8728B318"/>
    <w:lvl w:ilvl="0" w:tplc="E4588C16">
      <w:start w:val="1"/>
      <w:numFmt w:val="bullet"/>
      <w:lvlText w:val=""/>
      <w:lvlJc w:val="left"/>
      <w:pPr>
        <w:tabs>
          <w:tab w:val="num" w:pos="72"/>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2B3AB5"/>
    <w:multiLevelType w:val="hybridMultilevel"/>
    <w:tmpl w:val="D6540C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9"/>
  </w:num>
  <w:num w:numId="4">
    <w:abstractNumId w:val="1"/>
  </w:num>
  <w:num w:numId="5">
    <w:abstractNumId w:val="7"/>
  </w:num>
  <w:num w:numId="6">
    <w:abstractNumId w:val="6"/>
  </w:num>
  <w:num w:numId="7">
    <w:abstractNumId w:val="4"/>
  </w:num>
  <w:num w:numId="8">
    <w:abstractNumId w:val="8"/>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95C36"/>
    <w:rsid w:val="0003299A"/>
    <w:rsid w:val="000409E2"/>
    <w:rsid w:val="0007105F"/>
    <w:rsid w:val="000E674D"/>
    <w:rsid w:val="00100F51"/>
    <w:rsid w:val="00107655"/>
    <w:rsid w:val="00197EE3"/>
    <w:rsid w:val="001E31D5"/>
    <w:rsid w:val="001E66EB"/>
    <w:rsid w:val="002125BC"/>
    <w:rsid w:val="00216AD1"/>
    <w:rsid w:val="002263F6"/>
    <w:rsid w:val="00254880"/>
    <w:rsid w:val="00321A72"/>
    <w:rsid w:val="0038287C"/>
    <w:rsid w:val="00390D09"/>
    <w:rsid w:val="003A0BF1"/>
    <w:rsid w:val="003F6AA6"/>
    <w:rsid w:val="004403FB"/>
    <w:rsid w:val="00441887"/>
    <w:rsid w:val="00475DD7"/>
    <w:rsid w:val="004E2D1D"/>
    <w:rsid w:val="005064D8"/>
    <w:rsid w:val="005547BC"/>
    <w:rsid w:val="00562CCE"/>
    <w:rsid w:val="00605458"/>
    <w:rsid w:val="006A1A28"/>
    <w:rsid w:val="006C7E76"/>
    <w:rsid w:val="006E52B1"/>
    <w:rsid w:val="006F5CF2"/>
    <w:rsid w:val="00705DDB"/>
    <w:rsid w:val="00743175"/>
    <w:rsid w:val="00750AB0"/>
    <w:rsid w:val="00784B48"/>
    <w:rsid w:val="00787FF0"/>
    <w:rsid w:val="007C0966"/>
    <w:rsid w:val="007F008E"/>
    <w:rsid w:val="00826DB5"/>
    <w:rsid w:val="00841F39"/>
    <w:rsid w:val="008847C5"/>
    <w:rsid w:val="008E596E"/>
    <w:rsid w:val="008F6099"/>
    <w:rsid w:val="00974C78"/>
    <w:rsid w:val="00977736"/>
    <w:rsid w:val="009845EE"/>
    <w:rsid w:val="009B64A6"/>
    <w:rsid w:val="009F51FF"/>
    <w:rsid w:val="00A660C2"/>
    <w:rsid w:val="00A667D8"/>
    <w:rsid w:val="00AB0969"/>
    <w:rsid w:val="00AC0FE6"/>
    <w:rsid w:val="00AC53A1"/>
    <w:rsid w:val="00AE42AC"/>
    <w:rsid w:val="00B12E4A"/>
    <w:rsid w:val="00B3716A"/>
    <w:rsid w:val="00B5013E"/>
    <w:rsid w:val="00B83290"/>
    <w:rsid w:val="00BA130A"/>
    <w:rsid w:val="00BC740F"/>
    <w:rsid w:val="00C24C03"/>
    <w:rsid w:val="00C35197"/>
    <w:rsid w:val="00C3527D"/>
    <w:rsid w:val="00C36B93"/>
    <w:rsid w:val="00C40450"/>
    <w:rsid w:val="00CA0220"/>
    <w:rsid w:val="00D142BD"/>
    <w:rsid w:val="00D418BA"/>
    <w:rsid w:val="00D7137B"/>
    <w:rsid w:val="00D95C36"/>
    <w:rsid w:val="00DC1BBD"/>
    <w:rsid w:val="00E0150D"/>
    <w:rsid w:val="00F344F6"/>
    <w:rsid w:val="00F67127"/>
    <w:rsid w:val="00FA4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4D8"/>
    <w:rPr>
      <w:rFonts w:ascii="Arial" w:hAnsi="Arial"/>
      <w:sz w:val="24"/>
    </w:rPr>
  </w:style>
  <w:style w:type="paragraph" w:styleId="Heading1">
    <w:name w:val="heading 1"/>
    <w:basedOn w:val="Normal"/>
    <w:next w:val="Normal"/>
    <w:qFormat/>
    <w:rsid w:val="006A1A28"/>
    <w:pPr>
      <w:keepNext/>
      <w:outlineLvl w:val="0"/>
    </w:pPr>
    <w:rPr>
      <w:rFonts w:ascii="Bradley Hand ITC" w:hAnsi="Bradley Hand ITC"/>
      <w:b/>
      <w:i/>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1A28"/>
    <w:pPr>
      <w:tabs>
        <w:tab w:val="left" w:pos="3780"/>
      </w:tabs>
    </w:pPr>
    <w:rPr>
      <w:rFonts w:ascii="Bradley Hand ITC" w:hAnsi="Bradley Hand ITC"/>
      <w:sz w:val="28"/>
    </w:rPr>
  </w:style>
  <w:style w:type="paragraph" w:styleId="Title">
    <w:name w:val="Title"/>
    <w:basedOn w:val="Normal"/>
    <w:qFormat/>
    <w:rsid w:val="006A1A28"/>
    <w:pPr>
      <w:jc w:val="center"/>
    </w:pPr>
    <w:rPr>
      <w:rFonts w:ascii="Bradley Hand ITC" w:hAnsi="Bradley Hand ITC"/>
      <w:sz w:val="36"/>
      <w:u w:val="single"/>
    </w:rPr>
  </w:style>
  <w:style w:type="paragraph" w:styleId="BalloonText">
    <w:name w:val="Balloon Text"/>
    <w:basedOn w:val="Normal"/>
    <w:semiHidden/>
    <w:rsid w:val="00A667D8"/>
    <w:rPr>
      <w:rFonts w:ascii="Tahoma" w:hAnsi="Tahoma" w:cs="Tahoma"/>
      <w:sz w:val="16"/>
      <w:szCs w:val="16"/>
    </w:rPr>
  </w:style>
  <w:style w:type="character" w:styleId="Hyperlink">
    <w:name w:val="Hyperlink"/>
    <w:basedOn w:val="DefaultParagraphFont"/>
    <w:rsid w:val="00C36B93"/>
    <w:rPr>
      <w:color w:val="0000FF"/>
      <w:u w:val="single"/>
    </w:rPr>
  </w:style>
  <w:style w:type="paragraph" w:styleId="Subtitle">
    <w:name w:val="Subtitle"/>
    <w:basedOn w:val="Normal"/>
    <w:link w:val="SubtitleChar"/>
    <w:qFormat/>
    <w:rsid w:val="001E31D5"/>
    <w:rPr>
      <w:rFonts w:ascii="Bradley Hand ITC" w:hAnsi="Bradley Hand ITC"/>
      <w:b/>
      <w:i/>
      <w:sz w:val="36"/>
      <w:u w:val="single"/>
    </w:rPr>
  </w:style>
  <w:style w:type="character" w:customStyle="1" w:styleId="SubtitleChar">
    <w:name w:val="Subtitle Char"/>
    <w:basedOn w:val="DefaultParagraphFont"/>
    <w:link w:val="Subtitle"/>
    <w:rsid w:val="001E31D5"/>
    <w:rPr>
      <w:rFonts w:ascii="Bradley Hand ITC" w:hAnsi="Bradley Hand ITC"/>
      <w:b/>
      <w:i/>
      <w:sz w:val="36"/>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rtlandschoo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Spersonalhealth.wordpress.com"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6860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Tompkins Cortland Community College</vt:lpstr>
    </vt:vector>
  </TitlesOfParts>
  <Company>Cortland City School District</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Tompkins Cortland Community College</dc:title>
  <dc:subject/>
  <dc:creator>testuser</dc:creator>
  <cp:keywords/>
  <dc:description/>
  <cp:lastModifiedBy>Cortland City School District</cp:lastModifiedBy>
  <cp:revision>2</cp:revision>
  <cp:lastPrinted>2009-01-12T18:23:00Z</cp:lastPrinted>
  <dcterms:created xsi:type="dcterms:W3CDTF">2012-08-29T01:49:00Z</dcterms:created>
  <dcterms:modified xsi:type="dcterms:W3CDTF">2012-08-29T01:49:00Z</dcterms:modified>
</cp:coreProperties>
</file>